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DDCB" w14:textId="473245D2" w:rsidR="00565F2E" w:rsidRDefault="00A8560C" w:rsidP="00A8560C">
      <w:pPr>
        <w:jc w:val="center"/>
        <w:rPr>
          <w:b/>
          <w:bCs/>
        </w:rPr>
      </w:pPr>
      <w:r w:rsidRPr="00A8560C">
        <w:rPr>
          <w:b/>
          <w:bCs/>
        </w:rPr>
        <w:t>Supplemental Appendix</w:t>
      </w:r>
    </w:p>
    <w:p w14:paraId="6EAD581C" w14:textId="0B1A2DAD" w:rsidR="00A8560C" w:rsidRDefault="00A8560C" w:rsidP="00A8560C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3679"/>
        <w:tblW w:w="115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1"/>
        <w:gridCol w:w="810"/>
        <w:gridCol w:w="810"/>
        <w:gridCol w:w="810"/>
        <w:gridCol w:w="810"/>
        <w:gridCol w:w="810"/>
        <w:gridCol w:w="810"/>
        <w:gridCol w:w="810"/>
        <w:gridCol w:w="666"/>
        <w:gridCol w:w="67"/>
        <w:gridCol w:w="664"/>
        <w:gridCol w:w="67"/>
        <w:gridCol w:w="664"/>
        <w:gridCol w:w="67"/>
        <w:gridCol w:w="465"/>
        <w:gridCol w:w="67"/>
      </w:tblGrid>
      <w:tr w:rsidR="0095167A" w:rsidRPr="00561D2E" w14:paraId="751F1594" w14:textId="77777777" w:rsidTr="007C0CA6">
        <w:trPr>
          <w:gridAfter w:val="1"/>
          <w:wAfter w:w="22" w:type="dxa"/>
          <w:trHeight w:val="185"/>
          <w:tblCellSpacing w:w="15" w:type="dxa"/>
        </w:trPr>
        <w:tc>
          <w:tcPr>
            <w:tcW w:w="9481" w:type="dxa"/>
            <w:gridSpan w:val="10"/>
            <w:tcBorders>
              <w:bottom w:val="single" w:sz="4" w:space="0" w:color="auto"/>
            </w:tcBorders>
            <w:vAlign w:val="center"/>
          </w:tcPr>
          <w:p w14:paraId="6EBB2C1E" w14:textId="3825494F" w:rsidR="0095167A" w:rsidRPr="00AE7765" w:rsidRDefault="0095167A" w:rsidP="007C0CA6">
            <w:pPr>
              <w:rPr>
                <w:b/>
                <w:i/>
              </w:rPr>
            </w:pPr>
            <w:r w:rsidRPr="00AE7765">
              <w:rPr>
                <w:b/>
                <w:i/>
              </w:rPr>
              <w:t>Table A1. Zero-order Correlations for Predictor Variables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1D986EBD" w14:textId="77777777" w:rsidR="0095167A" w:rsidRPr="00561D2E" w:rsidRDefault="0095167A" w:rsidP="007C0CA6">
            <w:pPr>
              <w:rPr>
                <w:bCs/>
                <w:i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7BDD1B9A" w14:textId="77777777" w:rsidR="0095167A" w:rsidRPr="00561D2E" w:rsidRDefault="0095167A" w:rsidP="007C0CA6">
            <w:pPr>
              <w:rPr>
                <w:bCs/>
                <w:i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6C78E611" w14:textId="77777777" w:rsidR="0095167A" w:rsidRPr="00561D2E" w:rsidRDefault="0095167A" w:rsidP="007C0CA6">
            <w:pPr>
              <w:rPr>
                <w:bCs/>
                <w:i/>
              </w:rPr>
            </w:pPr>
          </w:p>
        </w:tc>
      </w:tr>
      <w:tr w:rsidR="0095167A" w:rsidRPr="00561D2E" w14:paraId="0EE51E9F" w14:textId="77777777" w:rsidTr="007C0CA6">
        <w:trPr>
          <w:trHeight w:val="185"/>
          <w:tblCellSpacing w:w="15" w:type="dxa"/>
        </w:trPr>
        <w:tc>
          <w:tcPr>
            <w:tcW w:w="2424" w:type="dxa"/>
            <w:tcBorders>
              <w:bottom w:val="single" w:sz="4" w:space="0" w:color="auto"/>
            </w:tcBorders>
            <w:vAlign w:val="center"/>
            <w:hideMark/>
          </w:tcPr>
          <w:p w14:paraId="448BD543" w14:textId="77777777" w:rsidR="0095167A" w:rsidRPr="00561D2E" w:rsidRDefault="0095167A" w:rsidP="007C0CA6">
            <w:pPr>
              <w:jc w:val="center"/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  <w:hideMark/>
          </w:tcPr>
          <w:p w14:paraId="438146FA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1.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  <w:hideMark/>
          </w:tcPr>
          <w:p w14:paraId="518CC447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2.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052C15F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3.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1D10A5E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4.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B877C1B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5.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7B10E58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6.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E802D98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7.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6620213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8.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38F6756F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 w:rsidRPr="00561D2E">
              <w:rPr>
                <w:b/>
                <w:bCs/>
              </w:rPr>
              <w:t>9.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6203F7B1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4D422F5F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</w:tcPr>
          <w:p w14:paraId="7F2022D4" w14:textId="77777777" w:rsidR="0095167A" w:rsidRPr="00561D2E" w:rsidRDefault="0095167A" w:rsidP="007C0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</w:tr>
      <w:tr w:rsidR="0095167A" w:rsidRPr="00561D2E" w14:paraId="00209DA8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06D47A21" w14:textId="4D523463" w:rsidR="0095167A" w:rsidRPr="00561D2E" w:rsidRDefault="0095167A" w:rsidP="007C0CA6">
            <w:r>
              <w:t xml:space="preserve">1. </w:t>
            </w:r>
            <w:proofErr w:type="spellStart"/>
            <w:r w:rsidR="00836F08">
              <w:t>KakaoTalk</w:t>
            </w:r>
            <w:proofErr w:type="spellEnd"/>
            <w:r>
              <w:t xml:space="preserve"> Rumor Communication (W1) </w:t>
            </w:r>
          </w:p>
        </w:tc>
        <w:tc>
          <w:tcPr>
            <w:tcW w:w="691" w:type="dxa"/>
            <w:vAlign w:val="center"/>
            <w:hideMark/>
          </w:tcPr>
          <w:p w14:paraId="205DF89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50167FF6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0A37E8A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1DE5BBF8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1168D663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7DF55DC4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491B252F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316E5504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70C0453B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1B2CCCE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20BDF6D0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32B2602E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1830A19B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</w:tcPr>
          <w:p w14:paraId="7E4CDA71" w14:textId="475838D3" w:rsidR="0095167A" w:rsidRPr="00561D2E" w:rsidRDefault="0095167A" w:rsidP="007C0CA6">
            <w:r>
              <w:t xml:space="preserve">2. </w:t>
            </w:r>
            <w:proofErr w:type="spellStart"/>
            <w:r w:rsidR="00836F08">
              <w:t>KakaoTalk</w:t>
            </w:r>
            <w:proofErr w:type="spellEnd"/>
            <w:r>
              <w:t xml:space="preserve"> Rumor Reception (W1) </w:t>
            </w:r>
          </w:p>
        </w:tc>
        <w:tc>
          <w:tcPr>
            <w:tcW w:w="691" w:type="dxa"/>
            <w:vAlign w:val="center"/>
          </w:tcPr>
          <w:p w14:paraId="65652BE4" w14:textId="77777777" w:rsidR="0095167A" w:rsidRPr="00561D2E" w:rsidRDefault="0095167A" w:rsidP="007C0CA6">
            <w:pPr>
              <w:jc w:val="center"/>
            </w:pPr>
            <w:r>
              <w:t xml:space="preserve">.73*** </w:t>
            </w:r>
          </w:p>
        </w:tc>
        <w:tc>
          <w:tcPr>
            <w:tcW w:w="780" w:type="dxa"/>
            <w:vAlign w:val="center"/>
          </w:tcPr>
          <w:p w14:paraId="7551C86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5D81296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3F1EFB90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2A5894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4390F51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B181E79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5755BFA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14:paraId="0FA55BC2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55BDD3E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6E77281F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6C4B19FB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6C381F9B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</w:tcPr>
          <w:p w14:paraId="1CB46EAF" w14:textId="77777777" w:rsidR="0095167A" w:rsidRPr="00561D2E" w:rsidRDefault="0095167A" w:rsidP="007C0CA6">
            <w:pPr>
              <w:rPr>
                <w:b/>
              </w:rPr>
            </w:pPr>
            <w:r>
              <w:t xml:space="preserve">3. Political Interest (W1) </w:t>
            </w:r>
          </w:p>
        </w:tc>
        <w:tc>
          <w:tcPr>
            <w:tcW w:w="691" w:type="dxa"/>
            <w:vAlign w:val="center"/>
          </w:tcPr>
          <w:p w14:paraId="5106EBF7" w14:textId="77777777" w:rsidR="0095167A" w:rsidRDefault="0095167A" w:rsidP="007C0CA6">
            <w:pPr>
              <w:jc w:val="center"/>
            </w:pPr>
            <w:r>
              <w:t xml:space="preserve">.25*** </w:t>
            </w:r>
          </w:p>
        </w:tc>
        <w:tc>
          <w:tcPr>
            <w:tcW w:w="780" w:type="dxa"/>
            <w:vAlign w:val="center"/>
          </w:tcPr>
          <w:p w14:paraId="11974C02" w14:textId="77777777" w:rsidR="0095167A" w:rsidRPr="00561D2E" w:rsidRDefault="0095167A" w:rsidP="007C0CA6">
            <w:pPr>
              <w:jc w:val="center"/>
            </w:pPr>
            <w:r>
              <w:t xml:space="preserve">.24*** </w:t>
            </w:r>
          </w:p>
        </w:tc>
        <w:tc>
          <w:tcPr>
            <w:tcW w:w="780" w:type="dxa"/>
            <w:vAlign w:val="center"/>
          </w:tcPr>
          <w:p w14:paraId="744BA41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14E21AF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4132044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36DBADC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4A680C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2A7828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14:paraId="0F4730E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392C398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70A6E20D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4D3B04E8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5F142FB3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402169A8" w14:textId="62D60C5B" w:rsidR="0095167A" w:rsidRPr="00561D2E" w:rsidRDefault="0095167A" w:rsidP="007C0CA6">
            <w:r>
              <w:t xml:space="preserve">4. Ideological </w:t>
            </w:r>
            <w:r w:rsidR="00393F09">
              <w:t>Strength</w:t>
            </w:r>
            <w:r>
              <w:t xml:space="preserve"> (W1) </w:t>
            </w:r>
          </w:p>
        </w:tc>
        <w:tc>
          <w:tcPr>
            <w:tcW w:w="691" w:type="dxa"/>
            <w:vAlign w:val="center"/>
            <w:hideMark/>
          </w:tcPr>
          <w:p w14:paraId="5CDF1EAE" w14:textId="77777777" w:rsidR="0095167A" w:rsidRPr="00561D2E" w:rsidRDefault="0095167A" w:rsidP="007C0CA6">
            <w:pPr>
              <w:jc w:val="center"/>
            </w:pPr>
            <w:r>
              <w:t xml:space="preserve">.12*** </w:t>
            </w:r>
          </w:p>
        </w:tc>
        <w:tc>
          <w:tcPr>
            <w:tcW w:w="780" w:type="dxa"/>
            <w:vAlign w:val="center"/>
            <w:hideMark/>
          </w:tcPr>
          <w:p w14:paraId="76A8F271" w14:textId="77777777" w:rsidR="0095167A" w:rsidRPr="00561D2E" w:rsidRDefault="0095167A" w:rsidP="007C0CA6">
            <w:pPr>
              <w:jc w:val="center"/>
            </w:pPr>
            <w:r>
              <w:t xml:space="preserve">.11*** </w:t>
            </w:r>
          </w:p>
        </w:tc>
        <w:tc>
          <w:tcPr>
            <w:tcW w:w="780" w:type="dxa"/>
            <w:vAlign w:val="center"/>
            <w:hideMark/>
          </w:tcPr>
          <w:p w14:paraId="4A69D535" w14:textId="77777777" w:rsidR="0095167A" w:rsidRPr="00561D2E" w:rsidRDefault="0095167A" w:rsidP="007C0CA6">
            <w:pPr>
              <w:jc w:val="center"/>
            </w:pPr>
            <w:r>
              <w:t xml:space="preserve">.27*** </w:t>
            </w:r>
          </w:p>
        </w:tc>
        <w:tc>
          <w:tcPr>
            <w:tcW w:w="780" w:type="dxa"/>
            <w:vAlign w:val="center"/>
            <w:hideMark/>
          </w:tcPr>
          <w:p w14:paraId="59252B58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01FCA7B0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54B9C0CF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7526B60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6922A39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70EB4274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0C61517B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0C7FA08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173ECB91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2BA3EF16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2476BE72" w14:textId="04652469" w:rsidR="0095167A" w:rsidRPr="00561D2E" w:rsidRDefault="0095167A" w:rsidP="007C0CA6">
            <w:r>
              <w:t xml:space="preserve">5. </w:t>
            </w:r>
            <w:proofErr w:type="spellStart"/>
            <w:r w:rsidR="00836F08">
              <w:t>KakaoTalk</w:t>
            </w:r>
            <w:proofErr w:type="spellEnd"/>
            <w:r>
              <w:t xml:space="preserve"> for Political Information (W1) </w:t>
            </w:r>
          </w:p>
        </w:tc>
        <w:tc>
          <w:tcPr>
            <w:tcW w:w="691" w:type="dxa"/>
            <w:vAlign w:val="center"/>
            <w:hideMark/>
          </w:tcPr>
          <w:p w14:paraId="7A74DBC6" w14:textId="77777777" w:rsidR="0095167A" w:rsidRPr="00561D2E" w:rsidRDefault="0095167A" w:rsidP="007C0CA6">
            <w:pPr>
              <w:jc w:val="center"/>
            </w:pPr>
            <w:r>
              <w:t xml:space="preserve">.44*** </w:t>
            </w:r>
          </w:p>
        </w:tc>
        <w:tc>
          <w:tcPr>
            <w:tcW w:w="780" w:type="dxa"/>
            <w:vAlign w:val="center"/>
            <w:hideMark/>
          </w:tcPr>
          <w:p w14:paraId="70203C41" w14:textId="77777777" w:rsidR="0095167A" w:rsidRPr="00561D2E" w:rsidRDefault="0095167A" w:rsidP="007C0CA6">
            <w:pPr>
              <w:jc w:val="center"/>
            </w:pPr>
            <w:r>
              <w:t xml:space="preserve">.45*** </w:t>
            </w:r>
          </w:p>
        </w:tc>
        <w:tc>
          <w:tcPr>
            <w:tcW w:w="780" w:type="dxa"/>
            <w:vAlign w:val="center"/>
            <w:hideMark/>
          </w:tcPr>
          <w:p w14:paraId="1FB4773C" w14:textId="77777777" w:rsidR="0095167A" w:rsidRPr="00561D2E" w:rsidRDefault="0095167A" w:rsidP="007C0CA6">
            <w:pPr>
              <w:jc w:val="center"/>
            </w:pPr>
            <w:r>
              <w:t xml:space="preserve">.23*** </w:t>
            </w:r>
          </w:p>
        </w:tc>
        <w:tc>
          <w:tcPr>
            <w:tcW w:w="780" w:type="dxa"/>
            <w:vAlign w:val="center"/>
            <w:hideMark/>
          </w:tcPr>
          <w:p w14:paraId="694F08BE" w14:textId="77777777" w:rsidR="0095167A" w:rsidRPr="00561D2E" w:rsidRDefault="0095167A" w:rsidP="007C0CA6">
            <w:pPr>
              <w:jc w:val="center"/>
            </w:pPr>
            <w:r>
              <w:t xml:space="preserve">.08** </w:t>
            </w:r>
          </w:p>
        </w:tc>
        <w:tc>
          <w:tcPr>
            <w:tcW w:w="780" w:type="dxa"/>
            <w:vAlign w:val="center"/>
            <w:hideMark/>
          </w:tcPr>
          <w:p w14:paraId="180F59F6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1FFAEC4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78479604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6D530E10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264F6A55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FAF15B8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0AE121B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79D641B6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5D7520A6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4B17DE28" w14:textId="77777777" w:rsidR="0095167A" w:rsidRPr="00561D2E" w:rsidRDefault="0095167A" w:rsidP="007C0CA6">
            <w:r>
              <w:t xml:space="preserve">6. Traditional News Use (W1) </w:t>
            </w:r>
          </w:p>
        </w:tc>
        <w:tc>
          <w:tcPr>
            <w:tcW w:w="691" w:type="dxa"/>
            <w:vAlign w:val="center"/>
            <w:hideMark/>
          </w:tcPr>
          <w:p w14:paraId="6DB28317" w14:textId="77777777" w:rsidR="0095167A" w:rsidRPr="00561D2E" w:rsidRDefault="0095167A" w:rsidP="007C0CA6">
            <w:pPr>
              <w:jc w:val="center"/>
            </w:pPr>
            <w:r>
              <w:t xml:space="preserve">.26*** </w:t>
            </w:r>
          </w:p>
        </w:tc>
        <w:tc>
          <w:tcPr>
            <w:tcW w:w="780" w:type="dxa"/>
            <w:vAlign w:val="center"/>
            <w:hideMark/>
          </w:tcPr>
          <w:p w14:paraId="745BEC08" w14:textId="77777777" w:rsidR="0095167A" w:rsidRPr="00561D2E" w:rsidRDefault="0095167A" w:rsidP="007C0CA6">
            <w:pPr>
              <w:jc w:val="center"/>
            </w:pPr>
            <w:r>
              <w:t xml:space="preserve">.30*** </w:t>
            </w:r>
          </w:p>
        </w:tc>
        <w:tc>
          <w:tcPr>
            <w:tcW w:w="780" w:type="dxa"/>
            <w:vAlign w:val="center"/>
            <w:hideMark/>
          </w:tcPr>
          <w:p w14:paraId="057AF7A7" w14:textId="77777777" w:rsidR="0095167A" w:rsidRPr="00561D2E" w:rsidRDefault="0095167A" w:rsidP="007C0CA6">
            <w:pPr>
              <w:jc w:val="center"/>
            </w:pPr>
            <w:r>
              <w:t xml:space="preserve">.28*** </w:t>
            </w:r>
          </w:p>
        </w:tc>
        <w:tc>
          <w:tcPr>
            <w:tcW w:w="780" w:type="dxa"/>
            <w:vAlign w:val="center"/>
            <w:hideMark/>
          </w:tcPr>
          <w:p w14:paraId="597B882D" w14:textId="77777777" w:rsidR="0095167A" w:rsidRPr="00561D2E" w:rsidRDefault="0095167A" w:rsidP="007C0CA6">
            <w:pPr>
              <w:jc w:val="center"/>
            </w:pPr>
            <w:r>
              <w:t xml:space="preserve">.05 </w:t>
            </w:r>
          </w:p>
        </w:tc>
        <w:tc>
          <w:tcPr>
            <w:tcW w:w="780" w:type="dxa"/>
            <w:vAlign w:val="center"/>
            <w:hideMark/>
          </w:tcPr>
          <w:p w14:paraId="7323FD43" w14:textId="77777777" w:rsidR="0095167A" w:rsidRPr="00561D2E" w:rsidRDefault="0095167A" w:rsidP="007C0CA6">
            <w:pPr>
              <w:jc w:val="center"/>
            </w:pPr>
            <w:r>
              <w:t xml:space="preserve">.24*** </w:t>
            </w:r>
          </w:p>
        </w:tc>
        <w:tc>
          <w:tcPr>
            <w:tcW w:w="780" w:type="dxa"/>
            <w:vAlign w:val="center"/>
            <w:hideMark/>
          </w:tcPr>
          <w:p w14:paraId="46B7E82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185200E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1CF96481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26916063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322B804B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9E59E47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08F5EC41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2176CBA3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7172727E" w14:textId="77777777" w:rsidR="0095167A" w:rsidRPr="00561D2E" w:rsidRDefault="0095167A" w:rsidP="007C0CA6">
            <w:r>
              <w:t xml:space="preserve">7. Online News (W1) </w:t>
            </w:r>
          </w:p>
        </w:tc>
        <w:tc>
          <w:tcPr>
            <w:tcW w:w="691" w:type="dxa"/>
            <w:vAlign w:val="center"/>
            <w:hideMark/>
          </w:tcPr>
          <w:p w14:paraId="4E9F4515" w14:textId="77777777" w:rsidR="0095167A" w:rsidRPr="00561D2E" w:rsidRDefault="0095167A" w:rsidP="007C0CA6">
            <w:pPr>
              <w:jc w:val="center"/>
            </w:pPr>
            <w:r>
              <w:t xml:space="preserve">.14*** </w:t>
            </w:r>
          </w:p>
        </w:tc>
        <w:tc>
          <w:tcPr>
            <w:tcW w:w="780" w:type="dxa"/>
            <w:vAlign w:val="center"/>
            <w:hideMark/>
          </w:tcPr>
          <w:p w14:paraId="4F2A1377" w14:textId="77777777" w:rsidR="0095167A" w:rsidRPr="00561D2E" w:rsidRDefault="0095167A" w:rsidP="007C0CA6">
            <w:pPr>
              <w:jc w:val="center"/>
            </w:pPr>
            <w:r>
              <w:t xml:space="preserve">.18*** </w:t>
            </w:r>
          </w:p>
        </w:tc>
        <w:tc>
          <w:tcPr>
            <w:tcW w:w="780" w:type="dxa"/>
            <w:vAlign w:val="center"/>
            <w:hideMark/>
          </w:tcPr>
          <w:p w14:paraId="1C399818" w14:textId="77777777" w:rsidR="0095167A" w:rsidRPr="00561D2E" w:rsidRDefault="0095167A" w:rsidP="007C0CA6">
            <w:pPr>
              <w:jc w:val="center"/>
            </w:pPr>
            <w:r>
              <w:t xml:space="preserve">.28*** </w:t>
            </w:r>
          </w:p>
        </w:tc>
        <w:tc>
          <w:tcPr>
            <w:tcW w:w="780" w:type="dxa"/>
            <w:vAlign w:val="center"/>
            <w:hideMark/>
          </w:tcPr>
          <w:p w14:paraId="688C9EB8" w14:textId="77777777" w:rsidR="0095167A" w:rsidRPr="00561D2E" w:rsidRDefault="0095167A" w:rsidP="007C0CA6">
            <w:pPr>
              <w:jc w:val="center"/>
            </w:pPr>
            <w:r>
              <w:t xml:space="preserve">.09** </w:t>
            </w:r>
          </w:p>
        </w:tc>
        <w:tc>
          <w:tcPr>
            <w:tcW w:w="780" w:type="dxa"/>
            <w:vAlign w:val="center"/>
            <w:hideMark/>
          </w:tcPr>
          <w:p w14:paraId="75B1D60D" w14:textId="77777777" w:rsidR="0095167A" w:rsidRPr="00561D2E" w:rsidRDefault="0095167A" w:rsidP="007C0CA6">
            <w:pPr>
              <w:jc w:val="center"/>
            </w:pPr>
            <w:r>
              <w:t xml:space="preserve">.19*** </w:t>
            </w:r>
          </w:p>
        </w:tc>
        <w:tc>
          <w:tcPr>
            <w:tcW w:w="780" w:type="dxa"/>
            <w:vAlign w:val="center"/>
            <w:hideMark/>
          </w:tcPr>
          <w:p w14:paraId="426DAF6D" w14:textId="77777777" w:rsidR="0095167A" w:rsidRPr="00561D2E" w:rsidRDefault="0095167A" w:rsidP="007C0CA6">
            <w:pPr>
              <w:jc w:val="center"/>
            </w:pPr>
            <w:r>
              <w:t xml:space="preserve">.28*** </w:t>
            </w:r>
          </w:p>
        </w:tc>
        <w:tc>
          <w:tcPr>
            <w:tcW w:w="780" w:type="dxa"/>
            <w:vAlign w:val="center"/>
            <w:hideMark/>
          </w:tcPr>
          <w:p w14:paraId="04EFC86F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80" w:type="dxa"/>
            <w:vAlign w:val="center"/>
            <w:hideMark/>
          </w:tcPr>
          <w:p w14:paraId="7DE90A03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7031FE10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8EC9815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3793499A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287B68F8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2FFA6852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656EE203" w14:textId="77777777" w:rsidR="0095167A" w:rsidRPr="00561D2E" w:rsidRDefault="0095167A" w:rsidP="007C0CA6">
            <w:r>
              <w:t xml:space="preserve">8. Social Media Relational Use (W1) </w:t>
            </w:r>
          </w:p>
        </w:tc>
        <w:tc>
          <w:tcPr>
            <w:tcW w:w="691" w:type="dxa"/>
            <w:vAlign w:val="center"/>
            <w:hideMark/>
          </w:tcPr>
          <w:p w14:paraId="69E176F6" w14:textId="77777777" w:rsidR="0095167A" w:rsidRPr="00561D2E" w:rsidRDefault="0095167A" w:rsidP="007C0CA6">
            <w:pPr>
              <w:jc w:val="center"/>
            </w:pPr>
            <w:r>
              <w:t xml:space="preserve">.17*** </w:t>
            </w:r>
          </w:p>
        </w:tc>
        <w:tc>
          <w:tcPr>
            <w:tcW w:w="780" w:type="dxa"/>
            <w:vAlign w:val="center"/>
            <w:hideMark/>
          </w:tcPr>
          <w:p w14:paraId="099DAE76" w14:textId="77777777" w:rsidR="0095167A" w:rsidRPr="00561D2E" w:rsidRDefault="0095167A" w:rsidP="007C0CA6">
            <w:pPr>
              <w:jc w:val="center"/>
            </w:pPr>
            <w:r>
              <w:t xml:space="preserve">.15*** </w:t>
            </w:r>
          </w:p>
        </w:tc>
        <w:tc>
          <w:tcPr>
            <w:tcW w:w="780" w:type="dxa"/>
            <w:vAlign w:val="center"/>
            <w:hideMark/>
          </w:tcPr>
          <w:p w14:paraId="013A9859" w14:textId="77777777" w:rsidR="0095167A" w:rsidRPr="00561D2E" w:rsidRDefault="0095167A" w:rsidP="007C0CA6">
            <w:pPr>
              <w:jc w:val="center"/>
            </w:pPr>
            <w:r>
              <w:t xml:space="preserve">.07* </w:t>
            </w:r>
          </w:p>
        </w:tc>
        <w:tc>
          <w:tcPr>
            <w:tcW w:w="780" w:type="dxa"/>
            <w:vAlign w:val="center"/>
            <w:hideMark/>
          </w:tcPr>
          <w:p w14:paraId="3FF339A4" w14:textId="77777777" w:rsidR="0095167A" w:rsidRPr="00561D2E" w:rsidRDefault="0095167A" w:rsidP="007C0CA6">
            <w:pPr>
              <w:jc w:val="center"/>
            </w:pPr>
            <w:r>
              <w:t xml:space="preserve">.01 </w:t>
            </w:r>
          </w:p>
        </w:tc>
        <w:tc>
          <w:tcPr>
            <w:tcW w:w="780" w:type="dxa"/>
            <w:vAlign w:val="center"/>
            <w:hideMark/>
          </w:tcPr>
          <w:p w14:paraId="70F721F7" w14:textId="77777777" w:rsidR="0095167A" w:rsidRPr="00561D2E" w:rsidRDefault="0095167A" w:rsidP="007C0CA6">
            <w:pPr>
              <w:jc w:val="center"/>
            </w:pPr>
            <w:r>
              <w:t xml:space="preserve">.24*** </w:t>
            </w:r>
          </w:p>
        </w:tc>
        <w:tc>
          <w:tcPr>
            <w:tcW w:w="780" w:type="dxa"/>
            <w:vAlign w:val="center"/>
            <w:hideMark/>
          </w:tcPr>
          <w:p w14:paraId="53DF00C8" w14:textId="77777777" w:rsidR="0095167A" w:rsidRPr="00561D2E" w:rsidRDefault="0095167A" w:rsidP="007C0CA6">
            <w:pPr>
              <w:jc w:val="center"/>
            </w:pPr>
            <w:r>
              <w:t xml:space="preserve">.05 </w:t>
            </w:r>
          </w:p>
        </w:tc>
        <w:tc>
          <w:tcPr>
            <w:tcW w:w="780" w:type="dxa"/>
            <w:vAlign w:val="center"/>
            <w:hideMark/>
          </w:tcPr>
          <w:p w14:paraId="2D2DE2D5" w14:textId="77777777" w:rsidR="0095167A" w:rsidRPr="00561D2E" w:rsidRDefault="0095167A" w:rsidP="007C0CA6">
            <w:pPr>
              <w:jc w:val="center"/>
            </w:pPr>
            <w:r>
              <w:t xml:space="preserve">.12*** </w:t>
            </w:r>
          </w:p>
        </w:tc>
        <w:tc>
          <w:tcPr>
            <w:tcW w:w="780" w:type="dxa"/>
            <w:vAlign w:val="center"/>
            <w:hideMark/>
          </w:tcPr>
          <w:p w14:paraId="5463C79D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3" w:type="dxa"/>
            <w:gridSpan w:val="2"/>
            <w:vAlign w:val="center"/>
            <w:hideMark/>
          </w:tcPr>
          <w:p w14:paraId="12EDC1C2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62EDC49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0EC5A7D3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4FC4122F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6C58AEFD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3480E410" w14:textId="77777777" w:rsidR="0095167A" w:rsidRPr="00561D2E" w:rsidRDefault="0095167A" w:rsidP="007C0CA6">
            <w:r>
              <w:t xml:space="preserve">9. Age (W1) </w:t>
            </w:r>
          </w:p>
        </w:tc>
        <w:tc>
          <w:tcPr>
            <w:tcW w:w="691" w:type="dxa"/>
            <w:vAlign w:val="center"/>
            <w:hideMark/>
          </w:tcPr>
          <w:p w14:paraId="4FB9FE39" w14:textId="77777777" w:rsidR="0095167A" w:rsidRPr="00561D2E" w:rsidRDefault="0095167A" w:rsidP="007C0CA6">
            <w:pPr>
              <w:jc w:val="center"/>
            </w:pPr>
            <w:r>
              <w:t xml:space="preserve">-.02 </w:t>
            </w:r>
          </w:p>
        </w:tc>
        <w:tc>
          <w:tcPr>
            <w:tcW w:w="780" w:type="dxa"/>
            <w:vAlign w:val="center"/>
            <w:hideMark/>
          </w:tcPr>
          <w:p w14:paraId="2D5AA454" w14:textId="77777777" w:rsidR="0095167A" w:rsidRPr="00561D2E" w:rsidRDefault="0095167A" w:rsidP="007C0CA6">
            <w:pPr>
              <w:jc w:val="center"/>
            </w:pPr>
            <w:r>
              <w:t xml:space="preserve">.06* </w:t>
            </w:r>
          </w:p>
        </w:tc>
        <w:tc>
          <w:tcPr>
            <w:tcW w:w="780" w:type="dxa"/>
            <w:vAlign w:val="center"/>
            <w:hideMark/>
          </w:tcPr>
          <w:p w14:paraId="095EF945" w14:textId="77777777" w:rsidR="0095167A" w:rsidRPr="00561D2E" w:rsidRDefault="0095167A" w:rsidP="007C0CA6">
            <w:pPr>
              <w:jc w:val="center"/>
            </w:pPr>
            <w:r>
              <w:t xml:space="preserve">.01 </w:t>
            </w:r>
          </w:p>
        </w:tc>
        <w:tc>
          <w:tcPr>
            <w:tcW w:w="780" w:type="dxa"/>
            <w:vAlign w:val="center"/>
            <w:hideMark/>
          </w:tcPr>
          <w:p w14:paraId="1B8D7BE0" w14:textId="77777777" w:rsidR="0095167A" w:rsidRPr="00561D2E" w:rsidRDefault="0095167A" w:rsidP="007C0CA6">
            <w:pPr>
              <w:jc w:val="center"/>
            </w:pPr>
            <w:r>
              <w:t xml:space="preserve">.01 </w:t>
            </w:r>
          </w:p>
        </w:tc>
        <w:tc>
          <w:tcPr>
            <w:tcW w:w="780" w:type="dxa"/>
            <w:vAlign w:val="center"/>
            <w:hideMark/>
          </w:tcPr>
          <w:p w14:paraId="1DD5EF82" w14:textId="77777777" w:rsidR="0095167A" w:rsidRPr="00561D2E" w:rsidRDefault="0095167A" w:rsidP="007C0CA6">
            <w:pPr>
              <w:jc w:val="center"/>
            </w:pPr>
            <w:r>
              <w:t xml:space="preserve">.04 </w:t>
            </w:r>
          </w:p>
        </w:tc>
        <w:tc>
          <w:tcPr>
            <w:tcW w:w="780" w:type="dxa"/>
            <w:vAlign w:val="center"/>
            <w:hideMark/>
          </w:tcPr>
          <w:p w14:paraId="33520B5F" w14:textId="77777777" w:rsidR="0095167A" w:rsidRPr="00561D2E" w:rsidRDefault="0095167A" w:rsidP="007C0CA6">
            <w:pPr>
              <w:jc w:val="center"/>
            </w:pPr>
            <w:r>
              <w:t xml:space="preserve">.32*** </w:t>
            </w:r>
          </w:p>
        </w:tc>
        <w:tc>
          <w:tcPr>
            <w:tcW w:w="780" w:type="dxa"/>
            <w:vAlign w:val="center"/>
            <w:hideMark/>
          </w:tcPr>
          <w:p w14:paraId="6D8AF761" w14:textId="77777777" w:rsidR="0095167A" w:rsidRPr="00561D2E" w:rsidRDefault="0095167A" w:rsidP="007C0CA6">
            <w:pPr>
              <w:jc w:val="center"/>
            </w:pPr>
            <w:r>
              <w:t xml:space="preserve">.01 </w:t>
            </w:r>
          </w:p>
        </w:tc>
        <w:tc>
          <w:tcPr>
            <w:tcW w:w="780" w:type="dxa"/>
            <w:vAlign w:val="center"/>
            <w:hideMark/>
          </w:tcPr>
          <w:p w14:paraId="0741231A" w14:textId="77777777" w:rsidR="0095167A" w:rsidRPr="00561D2E" w:rsidRDefault="0095167A" w:rsidP="007C0CA6">
            <w:pPr>
              <w:jc w:val="center"/>
            </w:pPr>
            <w:r>
              <w:t xml:space="preserve">-.13*** </w:t>
            </w:r>
          </w:p>
        </w:tc>
        <w:tc>
          <w:tcPr>
            <w:tcW w:w="703" w:type="dxa"/>
            <w:gridSpan w:val="2"/>
            <w:vAlign w:val="center"/>
            <w:hideMark/>
          </w:tcPr>
          <w:p w14:paraId="68EC4E6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C8964FE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4DF4435B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2EC8E728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0E9392A8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213E085D" w14:textId="77777777" w:rsidR="0095167A" w:rsidRPr="00561D2E" w:rsidRDefault="0095167A" w:rsidP="007C0CA6">
            <w:r>
              <w:t xml:space="preserve">10. Gender (Female) (W1) </w:t>
            </w:r>
          </w:p>
        </w:tc>
        <w:tc>
          <w:tcPr>
            <w:tcW w:w="691" w:type="dxa"/>
            <w:vAlign w:val="center"/>
            <w:hideMark/>
          </w:tcPr>
          <w:p w14:paraId="63D3935A" w14:textId="77777777" w:rsidR="0095167A" w:rsidRPr="00561D2E" w:rsidRDefault="0095167A" w:rsidP="007C0CA6">
            <w:pPr>
              <w:jc w:val="center"/>
            </w:pPr>
            <w:r>
              <w:t xml:space="preserve">-.09** </w:t>
            </w:r>
          </w:p>
        </w:tc>
        <w:tc>
          <w:tcPr>
            <w:tcW w:w="780" w:type="dxa"/>
            <w:vAlign w:val="center"/>
            <w:hideMark/>
          </w:tcPr>
          <w:p w14:paraId="46C8CD0B" w14:textId="77777777" w:rsidR="0095167A" w:rsidRPr="00561D2E" w:rsidRDefault="0095167A" w:rsidP="007C0CA6">
            <w:pPr>
              <w:jc w:val="center"/>
            </w:pPr>
            <w:r>
              <w:t xml:space="preserve">-.15*** </w:t>
            </w:r>
          </w:p>
        </w:tc>
        <w:tc>
          <w:tcPr>
            <w:tcW w:w="780" w:type="dxa"/>
            <w:vAlign w:val="center"/>
            <w:hideMark/>
          </w:tcPr>
          <w:p w14:paraId="206F07AC" w14:textId="77777777" w:rsidR="0095167A" w:rsidRPr="00561D2E" w:rsidRDefault="0095167A" w:rsidP="007C0CA6">
            <w:pPr>
              <w:jc w:val="center"/>
            </w:pPr>
            <w:r>
              <w:t xml:space="preserve">-.21*** </w:t>
            </w:r>
          </w:p>
        </w:tc>
        <w:tc>
          <w:tcPr>
            <w:tcW w:w="780" w:type="dxa"/>
            <w:vAlign w:val="center"/>
            <w:hideMark/>
          </w:tcPr>
          <w:p w14:paraId="5E8621CE" w14:textId="77777777" w:rsidR="0095167A" w:rsidRPr="00561D2E" w:rsidRDefault="0095167A" w:rsidP="007C0CA6">
            <w:pPr>
              <w:jc w:val="center"/>
            </w:pPr>
            <w:r>
              <w:t xml:space="preserve">-.11*** </w:t>
            </w:r>
          </w:p>
        </w:tc>
        <w:tc>
          <w:tcPr>
            <w:tcW w:w="780" w:type="dxa"/>
            <w:vAlign w:val="center"/>
            <w:hideMark/>
          </w:tcPr>
          <w:p w14:paraId="5ACBD13F" w14:textId="77777777" w:rsidR="0095167A" w:rsidRPr="00561D2E" w:rsidRDefault="0095167A" w:rsidP="007C0CA6">
            <w:pPr>
              <w:jc w:val="center"/>
            </w:pPr>
            <w:r>
              <w:t xml:space="preserve">-.04 </w:t>
            </w:r>
          </w:p>
        </w:tc>
        <w:tc>
          <w:tcPr>
            <w:tcW w:w="780" w:type="dxa"/>
            <w:vAlign w:val="center"/>
            <w:hideMark/>
          </w:tcPr>
          <w:p w14:paraId="58274FED" w14:textId="77777777" w:rsidR="0095167A" w:rsidRPr="00561D2E" w:rsidRDefault="0095167A" w:rsidP="007C0CA6">
            <w:pPr>
              <w:jc w:val="center"/>
            </w:pPr>
            <w:r>
              <w:t xml:space="preserve">-.15*** </w:t>
            </w:r>
          </w:p>
        </w:tc>
        <w:tc>
          <w:tcPr>
            <w:tcW w:w="780" w:type="dxa"/>
            <w:vAlign w:val="center"/>
            <w:hideMark/>
          </w:tcPr>
          <w:p w14:paraId="77322278" w14:textId="77777777" w:rsidR="0095167A" w:rsidRPr="00561D2E" w:rsidRDefault="0095167A" w:rsidP="007C0CA6">
            <w:pPr>
              <w:jc w:val="center"/>
            </w:pPr>
            <w:r>
              <w:t xml:space="preserve">-.14*** </w:t>
            </w:r>
          </w:p>
        </w:tc>
        <w:tc>
          <w:tcPr>
            <w:tcW w:w="780" w:type="dxa"/>
            <w:vAlign w:val="center"/>
            <w:hideMark/>
          </w:tcPr>
          <w:p w14:paraId="59613A99" w14:textId="77777777" w:rsidR="0095167A" w:rsidRPr="00561D2E" w:rsidRDefault="0095167A" w:rsidP="007C0CA6">
            <w:pPr>
              <w:jc w:val="center"/>
            </w:pPr>
            <w:r>
              <w:t xml:space="preserve">.07* </w:t>
            </w:r>
          </w:p>
        </w:tc>
        <w:tc>
          <w:tcPr>
            <w:tcW w:w="703" w:type="dxa"/>
            <w:gridSpan w:val="2"/>
            <w:vAlign w:val="center"/>
            <w:hideMark/>
          </w:tcPr>
          <w:p w14:paraId="0211D3BB" w14:textId="77777777" w:rsidR="0095167A" w:rsidRPr="00561D2E" w:rsidRDefault="0095167A" w:rsidP="007C0CA6">
            <w:pPr>
              <w:jc w:val="center"/>
            </w:pPr>
            <w:r>
              <w:t xml:space="preserve">-.13*** </w:t>
            </w:r>
          </w:p>
        </w:tc>
        <w:tc>
          <w:tcPr>
            <w:tcW w:w="701" w:type="dxa"/>
            <w:gridSpan w:val="2"/>
            <w:vAlign w:val="center"/>
          </w:tcPr>
          <w:p w14:paraId="00F45FBD" w14:textId="77777777" w:rsidR="0095167A" w:rsidRPr="00561D2E" w:rsidRDefault="0095167A" w:rsidP="007C0CA6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14:paraId="3A098EFC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1BBF224D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7C61629B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  <w:hideMark/>
          </w:tcPr>
          <w:p w14:paraId="4E6DF0BA" w14:textId="77777777" w:rsidR="0095167A" w:rsidRPr="00561D2E" w:rsidRDefault="0095167A" w:rsidP="007C0CA6">
            <w:r>
              <w:t xml:space="preserve">11. Education (W1) </w:t>
            </w:r>
          </w:p>
        </w:tc>
        <w:tc>
          <w:tcPr>
            <w:tcW w:w="691" w:type="dxa"/>
            <w:vAlign w:val="center"/>
            <w:hideMark/>
          </w:tcPr>
          <w:p w14:paraId="6AB8E429" w14:textId="77777777" w:rsidR="0095167A" w:rsidRPr="00561D2E" w:rsidRDefault="0095167A" w:rsidP="007C0CA6">
            <w:pPr>
              <w:jc w:val="center"/>
            </w:pPr>
            <w:r>
              <w:t xml:space="preserve">.06 </w:t>
            </w:r>
          </w:p>
        </w:tc>
        <w:tc>
          <w:tcPr>
            <w:tcW w:w="780" w:type="dxa"/>
            <w:vAlign w:val="center"/>
            <w:hideMark/>
          </w:tcPr>
          <w:p w14:paraId="5215FBDE" w14:textId="77777777" w:rsidR="0095167A" w:rsidRPr="00561D2E" w:rsidRDefault="0095167A" w:rsidP="007C0CA6">
            <w:pPr>
              <w:jc w:val="center"/>
            </w:pPr>
            <w:r>
              <w:t xml:space="preserve">.09** </w:t>
            </w:r>
          </w:p>
        </w:tc>
        <w:tc>
          <w:tcPr>
            <w:tcW w:w="780" w:type="dxa"/>
            <w:vAlign w:val="center"/>
            <w:hideMark/>
          </w:tcPr>
          <w:p w14:paraId="306C60F8" w14:textId="77777777" w:rsidR="0095167A" w:rsidRPr="00561D2E" w:rsidRDefault="0095167A" w:rsidP="007C0CA6">
            <w:pPr>
              <w:jc w:val="center"/>
            </w:pPr>
            <w:r>
              <w:t xml:space="preserve">.11*** </w:t>
            </w:r>
          </w:p>
        </w:tc>
        <w:tc>
          <w:tcPr>
            <w:tcW w:w="780" w:type="dxa"/>
            <w:vAlign w:val="center"/>
            <w:hideMark/>
          </w:tcPr>
          <w:p w14:paraId="48D0E475" w14:textId="77777777" w:rsidR="0095167A" w:rsidRPr="00561D2E" w:rsidRDefault="0095167A" w:rsidP="007C0CA6">
            <w:pPr>
              <w:jc w:val="center"/>
            </w:pPr>
            <w:r>
              <w:t xml:space="preserve">.03 </w:t>
            </w:r>
          </w:p>
        </w:tc>
        <w:tc>
          <w:tcPr>
            <w:tcW w:w="780" w:type="dxa"/>
            <w:vAlign w:val="center"/>
            <w:hideMark/>
          </w:tcPr>
          <w:p w14:paraId="10D93898" w14:textId="77777777" w:rsidR="0095167A" w:rsidRPr="00561D2E" w:rsidRDefault="0095167A" w:rsidP="007C0CA6">
            <w:pPr>
              <w:jc w:val="center"/>
            </w:pPr>
            <w:r>
              <w:t xml:space="preserve">.02 </w:t>
            </w:r>
          </w:p>
        </w:tc>
        <w:tc>
          <w:tcPr>
            <w:tcW w:w="780" w:type="dxa"/>
            <w:vAlign w:val="center"/>
            <w:hideMark/>
          </w:tcPr>
          <w:p w14:paraId="785CDBC2" w14:textId="77777777" w:rsidR="0095167A" w:rsidRPr="00561D2E" w:rsidRDefault="0095167A" w:rsidP="007C0CA6">
            <w:pPr>
              <w:jc w:val="center"/>
            </w:pPr>
            <w:r>
              <w:t xml:space="preserve">.09** </w:t>
            </w:r>
          </w:p>
        </w:tc>
        <w:tc>
          <w:tcPr>
            <w:tcW w:w="780" w:type="dxa"/>
            <w:vAlign w:val="center"/>
            <w:hideMark/>
          </w:tcPr>
          <w:p w14:paraId="1D6798B1" w14:textId="77777777" w:rsidR="0095167A" w:rsidRPr="00561D2E" w:rsidRDefault="0095167A" w:rsidP="007C0CA6">
            <w:pPr>
              <w:jc w:val="center"/>
            </w:pPr>
            <w:r>
              <w:t xml:space="preserve">.11*** </w:t>
            </w:r>
          </w:p>
        </w:tc>
        <w:tc>
          <w:tcPr>
            <w:tcW w:w="780" w:type="dxa"/>
            <w:vAlign w:val="center"/>
            <w:hideMark/>
          </w:tcPr>
          <w:p w14:paraId="2A59717A" w14:textId="77777777" w:rsidR="0095167A" w:rsidRPr="00561D2E" w:rsidRDefault="0095167A" w:rsidP="007C0CA6">
            <w:pPr>
              <w:jc w:val="center"/>
            </w:pPr>
            <w:r>
              <w:t xml:space="preserve">.08* </w:t>
            </w:r>
          </w:p>
        </w:tc>
        <w:tc>
          <w:tcPr>
            <w:tcW w:w="703" w:type="dxa"/>
            <w:gridSpan w:val="2"/>
            <w:vAlign w:val="center"/>
            <w:hideMark/>
          </w:tcPr>
          <w:p w14:paraId="4463317B" w14:textId="77777777" w:rsidR="0095167A" w:rsidRPr="00561D2E" w:rsidRDefault="0095167A" w:rsidP="007C0CA6">
            <w:pPr>
              <w:jc w:val="center"/>
            </w:pPr>
            <w:r>
              <w:t xml:space="preserve">.03 </w:t>
            </w:r>
          </w:p>
        </w:tc>
        <w:tc>
          <w:tcPr>
            <w:tcW w:w="701" w:type="dxa"/>
            <w:gridSpan w:val="2"/>
            <w:vAlign w:val="center"/>
          </w:tcPr>
          <w:p w14:paraId="2C6E258F" w14:textId="77777777" w:rsidR="0095167A" w:rsidRPr="00561D2E" w:rsidRDefault="0095167A" w:rsidP="007C0CA6">
            <w:pPr>
              <w:jc w:val="center"/>
            </w:pPr>
            <w:r>
              <w:t xml:space="preserve">-.07* </w:t>
            </w:r>
          </w:p>
        </w:tc>
        <w:tc>
          <w:tcPr>
            <w:tcW w:w="701" w:type="dxa"/>
            <w:gridSpan w:val="2"/>
            <w:vAlign w:val="center"/>
          </w:tcPr>
          <w:p w14:paraId="18A3ABAE" w14:textId="77777777" w:rsidR="0095167A" w:rsidRPr="00561D2E" w:rsidRDefault="0095167A" w:rsidP="007C0CA6">
            <w:pPr>
              <w:jc w:val="center"/>
            </w:pPr>
          </w:p>
        </w:tc>
        <w:tc>
          <w:tcPr>
            <w:tcW w:w="487" w:type="dxa"/>
            <w:gridSpan w:val="2"/>
            <w:vAlign w:val="center"/>
          </w:tcPr>
          <w:p w14:paraId="59FDE5AF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64020615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</w:tcPr>
          <w:p w14:paraId="3F10D410" w14:textId="77777777" w:rsidR="0095167A" w:rsidRPr="00561D2E" w:rsidDel="0006296C" w:rsidRDefault="0095167A" w:rsidP="007C0CA6">
            <w:pPr>
              <w:rPr>
                <w:b/>
              </w:rPr>
            </w:pPr>
            <w:r>
              <w:t xml:space="preserve">12. Campaign Knowledge (W2) </w:t>
            </w:r>
          </w:p>
        </w:tc>
        <w:tc>
          <w:tcPr>
            <w:tcW w:w="691" w:type="dxa"/>
            <w:vAlign w:val="center"/>
          </w:tcPr>
          <w:p w14:paraId="03A4381E" w14:textId="77777777" w:rsidR="0095167A" w:rsidRDefault="0095167A" w:rsidP="007C0CA6">
            <w:pPr>
              <w:jc w:val="center"/>
            </w:pPr>
            <w:r>
              <w:t xml:space="preserve">.06* </w:t>
            </w:r>
          </w:p>
        </w:tc>
        <w:tc>
          <w:tcPr>
            <w:tcW w:w="780" w:type="dxa"/>
            <w:vAlign w:val="center"/>
          </w:tcPr>
          <w:p w14:paraId="4E098341" w14:textId="77777777" w:rsidR="0095167A" w:rsidRPr="00561D2E" w:rsidRDefault="0095167A" w:rsidP="007C0CA6">
            <w:pPr>
              <w:jc w:val="center"/>
            </w:pPr>
            <w:r>
              <w:t xml:space="preserve">.11*** </w:t>
            </w:r>
          </w:p>
        </w:tc>
        <w:tc>
          <w:tcPr>
            <w:tcW w:w="780" w:type="dxa"/>
            <w:vAlign w:val="center"/>
          </w:tcPr>
          <w:p w14:paraId="5DFD42D5" w14:textId="77777777" w:rsidR="0095167A" w:rsidRPr="00561D2E" w:rsidRDefault="0095167A" w:rsidP="007C0CA6">
            <w:pPr>
              <w:jc w:val="center"/>
            </w:pPr>
            <w:r>
              <w:t xml:space="preserve">.37*** </w:t>
            </w:r>
          </w:p>
        </w:tc>
        <w:tc>
          <w:tcPr>
            <w:tcW w:w="780" w:type="dxa"/>
            <w:vAlign w:val="center"/>
          </w:tcPr>
          <w:p w14:paraId="57F9C6A2" w14:textId="77777777" w:rsidR="0095167A" w:rsidRPr="00561D2E" w:rsidRDefault="0095167A" w:rsidP="007C0CA6">
            <w:pPr>
              <w:jc w:val="center"/>
            </w:pPr>
            <w:r>
              <w:t xml:space="preserve">.10*** </w:t>
            </w:r>
          </w:p>
        </w:tc>
        <w:tc>
          <w:tcPr>
            <w:tcW w:w="780" w:type="dxa"/>
            <w:vAlign w:val="center"/>
          </w:tcPr>
          <w:p w14:paraId="24462C37" w14:textId="77777777" w:rsidR="0095167A" w:rsidRPr="00561D2E" w:rsidRDefault="0095167A" w:rsidP="007C0CA6">
            <w:pPr>
              <w:jc w:val="center"/>
            </w:pPr>
            <w:r>
              <w:t xml:space="preserve">.07* </w:t>
            </w:r>
          </w:p>
        </w:tc>
        <w:tc>
          <w:tcPr>
            <w:tcW w:w="780" w:type="dxa"/>
            <w:vAlign w:val="center"/>
          </w:tcPr>
          <w:p w14:paraId="331AFB05" w14:textId="77777777" w:rsidR="0095167A" w:rsidRPr="00561D2E" w:rsidRDefault="0095167A" w:rsidP="007C0CA6">
            <w:pPr>
              <w:jc w:val="center"/>
            </w:pPr>
            <w:r>
              <w:t xml:space="preserve">.18*** </w:t>
            </w:r>
          </w:p>
        </w:tc>
        <w:tc>
          <w:tcPr>
            <w:tcW w:w="780" w:type="dxa"/>
            <w:vAlign w:val="center"/>
          </w:tcPr>
          <w:p w14:paraId="2D1CBBC5" w14:textId="77777777" w:rsidR="0095167A" w:rsidRPr="00561D2E" w:rsidRDefault="0095167A" w:rsidP="007C0CA6">
            <w:pPr>
              <w:jc w:val="center"/>
            </w:pPr>
            <w:r>
              <w:t xml:space="preserve">.19*** </w:t>
            </w:r>
          </w:p>
        </w:tc>
        <w:tc>
          <w:tcPr>
            <w:tcW w:w="780" w:type="dxa"/>
            <w:vAlign w:val="center"/>
          </w:tcPr>
          <w:p w14:paraId="425C3CF3" w14:textId="77777777" w:rsidR="0095167A" w:rsidRPr="00561D2E" w:rsidRDefault="0095167A" w:rsidP="007C0CA6">
            <w:pPr>
              <w:jc w:val="center"/>
            </w:pPr>
            <w:r>
              <w:t xml:space="preserve">.04 </w:t>
            </w:r>
          </w:p>
        </w:tc>
        <w:tc>
          <w:tcPr>
            <w:tcW w:w="703" w:type="dxa"/>
            <w:gridSpan w:val="2"/>
            <w:vAlign w:val="center"/>
          </w:tcPr>
          <w:p w14:paraId="679AFB95" w14:textId="77777777" w:rsidR="0095167A" w:rsidRPr="00561D2E" w:rsidRDefault="0095167A" w:rsidP="007C0CA6">
            <w:pPr>
              <w:jc w:val="center"/>
            </w:pPr>
            <w:r>
              <w:t xml:space="preserve">.16*** </w:t>
            </w:r>
          </w:p>
        </w:tc>
        <w:tc>
          <w:tcPr>
            <w:tcW w:w="701" w:type="dxa"/>
            <w:gridSpan w:val="2"/>
            <w:vAlign w:val="center"/>
          </w:tcPr>
          <w:p w14:paraId="3FB28402" w14:textId="77777777" w:rsidR="0095167A" w:rsidRPr="00561D2E" w:rsidRDefault="0095167A" w:rsidP="007C0CA6">
            <w:pPr>
              <w:jc w:val="center"/>
            </w:pPr>
            <w:r>
              <w:t xml:space="preserve">-.17*** </w:t>
            </w:r>
          </w:p>
        </w:tc>
        <w:tc>
          <w:tcPr>
            <w:tcW w:w="701" w:type="dxa"/>
            <w:gridSpan w:val="2"/>
            <w:vAlign w:val="center"/>
          </w:tcPr>
          <w:p w14:paraId="3E7F0463" w14:textId="77777777" w:rsidR="0095167A" w:rsidRPr="00561D2E" w:rsidRDefault="0095167A" w:rsidP="007C0CA6">
            <w:pPr>
              <w:jc w:val="center"/>
            </w:pPr>
            <w:r>
              <w:t xml:space="preserve">.15*** </w:t>
            </w:r>
          </w:p>
        </w:tc>
        <w:tc>
          <w:tcPr>
            <w:tcW w:w="487" w:type="dxa"/>
            <w:gridSpan w:val="2"/>
            <w:vAlign w:val="center"/>
          </w:tcPr>
          <w:p w14:paraId="29D824A1" w14:textId="77777777" w:rsidR="0095167A" w:rsidRPr="00561D2E" w:rsidRDefault="0095167A" w:rsidP="007C0CA6">
            <w:pPr>
              <w:jc w:val="center"/>
            </w:pPr>
          </w:p>
        </w:tc>
      </w:tr>
      <w:tr w:rsidR="0095167A" w:rsidRPr="00561D2E" w14:paraId="253B39C9" w14:textId="77777777" w:rsidTr="007C0CA6">
        <w:trPr>
          <w:trHeight w:val="185"/>
          <w:tblCellSpacing w:w="15" w:type="dxa"/>
        </w:trPr>
        <w:tc>
          <w:tcPr>
            <w:tcW w:w="2424" w:type="dxa"/>
            <w:vAlign w:val="center"/>
          </w:tcPr>
          <w:p w14:paraId="3CB04C6A" w14:textId="77777777" w:rsidR="0095167A" w:rsidRPr="00561D2E" w:rsidDel="0006296C" w:rsidRDefault="0095167A" w:rsidP="007C0CA6">
            <w:pPr>
              <w:rPr>
                <w:b/>
              </w:rPr>
            </w:pPr>
            <w:r>
              <w:t xml:space="preserve">13. Campaign Participation (W2) </w:t>
            </w:r>
          </w:p>
        </w:tc>
        <w:tc>
          <w:tcPr>
            <w:tcW w:w="691" w:type="dxa"/>
            <w:vAlign w:val="center"/>
          </w:tcPr>
          <w:p w14:paraId="527050DA" w14:textId="77777777" w:rsidR="0095167A" w:rsidRDefault="0095167A" w:rsidP="007C0CA6">
            <w:pPr>
              <w:jc w:val="center"/>
            </w:pPr>
            <w:r>
              <w:t xml:space="preserve">.39*** </w:t>
            </w:r>
          </w:p>
        </w:tc>
        <w:tc>
          <w:tcPr>
            <w:tcW w:w="780" w:type="dxa"/>
            <w:vAlign w:val="center"/>
          </w:tcPr>
          <w:p w14:paraId="39DAACF0" w14:textId="77777777" w:rsidR="0095167A" w:rsidRPr="00561D2E" w:rsidRDefault="0095167A" w:rsidP="007C0CA6">
            <w:pPr>
              <w:jc w:val="center"/>
            </w:pPr>
            <w:r>
              <w:t xml:space="preserve">.31*** </w:t>
            </w:r>
          </w:p>
        </w:tc>
        <w:tc>
          <w:tcPr>
            <w:tcW w:w="780" w:type="dxa"/>
            <w:vAlign w:val="center"/>
          </w:tcPr>
          <w:p w14:paraId="152942B0" w14:textId="77777777" w:rsidR="0095167A" w:rsidRPr="00561D2E" w:rsidRDefault="0095167A" w:rsidP="007C0CA6">
            <w:pPr>
              <w:jc w:val="center"/>
            </w:pPr>
            <w:r>
              <w:t xml:space="preserve">.22*** </w:t>
            </w:r>
          </w:p>
        </w:tc>
        <w:tc>
          <w:tcPr>
            <w:tcW w:w="780" w:type="dxa"/>
            <w:vAlign w:val="center"/>
          </w:tcPr>
          <w:p w14:paraId="6AF0290F" w14:textId="77777777" w:rsidR="0095167A" w:rsidRPr="00561D2E" w:rsidRDefault="0095167A" w:rsidP="007C0CA6">
            <w:pPr>
              <w:jc w:val="center"/>
            </w:pPr>
            <w:r>
              <w:t xml:space="preserve">.16*** </w:t>
            </w:r>
          </w:p>
        </w:tc>
        <w:tc>
          <w:tcPr>
            <w:tcW w:w="780" w:type="dxa"/>
            <w:vAlign w:val="center"/>
          </w:tcPr>
          <w:p w14:paraId="1A641D76" w14:textId="77777777" w:rsidR="0095167A" w:rsidRPr="00561D2E" w:rsidRDefault="0095167A" w:rsidP="007C0CA6">
            <w:pPr>
              <w:jc w:val="center"/>
            </w:pPr>
            <w:r>
              <w:t xml:space="preserve">.21*** </w:t>
            </w:r>
          </w:p>
        </w:tc>
        <w:tc>
          <w:tcPr>
            <w:tcW w:w="780" w:type="dxa"/>
            <w:vAlign w:val="center"/>
          </w:tcPr>
          <w:p w14:paraId="0DCAF8D5" w14:textId="77777777" w:rsidR="0095167A" w:rsidRPr="00561D2E" w:rsidRDefault="0095167A" w:rsidP="007C0CA6">
            <w:pPr>
              <w:jc w:val="center"/>
            </w:pPr>
            <w:r>
              <w:t xml:space="preserve">.30*** </w:t>
            </w:r>
          </w:p>
        </w:tc>
        <w:tc>
          <w:tcPr>
            <w:tcW w:w="780" w:type="dxa"/>
            <w:vAlign w:val="center"/>
          </w:tcPr>
          <w:p w14:paraId="3EB8C95D" w14:textId="77777777" w:rsidR="0095167A" w:rsidRPr="00561D2E" w:rsidRDefault="0095167A" w:rsidP="007C0CA6">
            <w:pPr>
              <w:jc w:val="center"/>
            </w:pPr>
            <w:r>
              <w:t xml:space="preserve">.08** </w:t>
            </w:r>
          </w:p>
        </w:tc>
        <w:tc>
          <w:tcPr>
            <w:tcW w:w="780" w:type="dxa"/>
            <w:vAlign w:val="center"/>
          </w:tcPr>
          <w:p w14:paraId="5211C149" w14:textId="77777777" w:rsidR="0095167A" w:rsidRPr="00561D2E" w:rsidRDefault="0095167A" w:rsidP="007C0CA6">
            <w:pPr>
              <w:jc w:val="center"/>
            </w:pPr>
            <w:r>
              <w:t xml:space="preserve">.04 </w:t>
            </w:r>
          </w:p>
        </w:tc>
        <w:tc>
          <w:tcPr>
            <w:tcW w:w="703" w:type="dxa"/>
            <w:gridSpan w:val="2"/>
            <w:vAlign w:val="center"/>
          </w:tcPr>
          <w:p w14:paraId="0E30F8D2" w14:textId="77777777" w:rsidR="0095167A" w:rsidRPr="00561D2E" w:rsidRDefault="0095167A" w:rsidP="007C0CA6">
            <w:pPr>
              <w:jc w:val="center"/>
            </w:pPr>
            <w:r>
              <w:t xml:space="preserve">-.01 </w:t>
            </w:r>
          </w:p>
        </w:tc>
        <w:tc>
          <w:tcPr>
            <w:tcW w:w="701" w:type="dxa"/>
            <w:gridSpan w:val="2"/>
            <w:vAlign w:val="center"/>
          </w:tcPr>
          <w:p w14:paraId="07C647F7" w14:textId="77777777" w:rsidR="0095167A" w:rsidRPr="00561D2E" w:rsidRDefault="0095167A" w:rsidP="007C0CA6">
            <w:pPr>
              <w:jc w:val="center"/>
            </w:pPr>
            <w:r>
              <w:t xml:space="preserve">-.07* </w:t>
            </w:r>
          </w:p>
        </w:tc>
        <w:tc>
          <w:tcPr>
            <w:tcW w:w="701" w:type="dxa"/>
            <w:gridSpan w:val="2"/>
            <w:vAlign w:val="center"/>
          </w:tcPr>
          <w:p w14:paraId="5CC380A2" w14:textId="77777777" w:rsidR="0095167A" w:rsidRPr="00561D2E" w:rsidRDefault="0095167A" w:rsidP="007C0CA6">
            <w:pPr>
              <w:jc w:val="center"/>
            </w:pPr>
            <w:r>
              <w:t xml:space="preserve">.05 </w:t>
            </w:r>
          </w:p>
        </w:tc>
        <w:tc>
          <w:tcPr>
            <w:tcW w:w="487" w:type="dxa"/>
            <w:gridSpan w:val="2"/>
            <w:vAlign w:val="center"/>
          </w:tcPr>
          <w:p w14:paraId="532A9FA4" w14:textId="77777777" w:rsidR="0095167A" w:rsidRPr="00561D2E" w:rsidRDefault="0095167A" w:rsidP="007C0CA6">
            <w:pPr>
              <w:jc w:val="center"/>
            </w:pPr>
            <w:r>
              <w:t xml:space="preserve">.05 </w:t>
            </w:r>
          </w:p>
        </w:tc>
      </w:tr>
      <w:tr w:rsidR="0095167A" w:rsidRPr="00561D2E" w14:paraId="53434438" w14:textId="77777777" w:rsidTr="007C0CA6">
        <w:trPr>
          <w:trHeight w:val="185"/>
          <w:tblCellSpacing w:w="15" w:type="dxa"/>
        </w:trPr>
        <w:tc>
          <w:tcPr>
            <w:tcW w:w="1152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9A60" w14:textId="77777777" w:rsidR="0095167A" w:rsidRDefault="0095167A" w:rsidP="007C0CA6">
            <w:pPr>
              <w:outlineLvl w:val="0"/>
            </w:pPr>
            <w:r w:rsidRPr="00AD201B">
              <w:rPr>
                <w:i/>
              </w:rPr>
              <w:t xml:space="preserve">Note. </w:t>
            </w:r>
            <w:r w:rsidRPr="003507EF">
              <w:rPr>
                <w:i/>
              </w:rPr>
              <w:t>N</w:t>
            </w:r>
            <w:r w:rsidRPr="003507EF">
              <w:t xml:space="preserve"> =</w:t>
            </w:r>
            <w:r>
              <w:t xml:space="preserve"> </w:t>
            </w:r>
            <w:r w:rsidRPr="003507EF">
              <w:t>1,099</w:t>
            </w:r>
            <w:r>
              <w:t xml:space="preserve">. </w:t>
            </w:r>
            <w:r w:rsidRPr="00A61219">
              <w:rPr>
                <w:color w:val="000000" w:themeColor="text1"/>
                <w:vertAlign w:val="superscript"/>
              </w:rPr>
              <w:t xml:space="preserve">* </w:t>
            </w:r>
            <w:r w:rsidRPr="00A61219">
              <w:rPr>
                <w:i/>
                <w:color w:val="000000" w:themeColor="text1"/>
              </w:rPr>
              <w:t xml:space="preserve">p </w:t>
            </w:r>
            <w:r w:rsidRPr="00A61219">
              <w:rPr>
                <w:color w:val="000000" w:themeColor="text1"/>
              </w:rPr>
              <w:t xml:space="preserve">&lt;. 05; </w:t>
            </w:r>
            <w:r w:rsidRPr="00A61219">
              <w:rPr>
                <w:color w:val="000000" w:themeColor="text1"/>
                <w:vertAlign w:val="superscript"/>
              </w:rPr>
              <w:t xml:space="preserve">** </w:t>
            </w:r>
            <w:r w:rsidRPr="00A61219">
              <w:rPr>
                <w:i/>
                <w:color w:val="000000" w:themeColor="text1"/>
              </w:rPr>
              <w:t xml:space="preserve">p </w:t>
            </w:r>
            <w:r w:rsidRPr="00A61219">
              <w:rPr>
                <w:color w:val="000000" w:themeColor="text1"/>
              </w:rPr>
              <w:t xml:space="preserve">&lt; .01; </w:t>
            </w:r>
            <w:r w:rsidRPr="00A61219">
              <w:rPr>
                <w:color w:val="000000" w:themeColor="text1"/>
                <w:vertAlign w:val="superscript"/>
              </w:rPr>
              <w:t xml:space="preserve">*** </w:t>
            </w:r>
            <w:r w:rsidRPr="00A61219">
              <w:rPr>
                <w:i/>
                <w:color w:val="000000" w:themeColor="text1"/>
              </w:rPr>
              <w:t xml:space="preserve">p </w:t>
            </w:r>
            <w:r w:rsidRPr="00A61219">
              <w:rPr>
                <w:color w:val="000000" w:themeColor="text1"/>
              </w:rPr>
              <w:t>&lt; .001</w:t>
            </w:r>
          </w:p>
        </w:tc>
      </w:tr>
    </w:tbl>
    <w:p w14:paraId="5B594DE2" w14:textId="77777777" w:rsidR="0095167A" w:rsidRDefault="0095167A" w:rsidP="00A8560C"/>
    <w:p w14:paraId="03F962D9" w14:textId="5BB99398" w:rsidR="0095167A" w:rsidRDefault="007C0CA6" w:rsidP="007C0CA6">
      <w:pPr>
        <w:spacing w:line="480" w:lineRule="auto"/>
      </w:pPr>
      <w:r w:rsidRPr="007C0CA6">
        <w:rPr>
          <w:b/>
          <w:bCs/>
        </w:rPr>
        <w:t>Political Rumor Recall.</w:t>
      </w:r>
      <w:r>
        <w:t xml:space="preserve"> Rumor items asked whether one of the candidates was: </w:t>
      </w:r>
      <w:r w:rsidRPr="00F32974">
        <w:t xml:space="preserve">1) </w:t>
      </w:r>
      <w:r>
        <w:t xml:space="preserve">was </w:t>
      </w:r>
      <w:r w:rsidRPr="00F32974">
        <w:t>a son of a North Korean military officer who became an anti-communist prisoner of war af</w:t>
      </w:r>
      <w:r>
        <w:t>ter the Korean War, 2) owns 200t</w:t>
      </w:r>
      <w:r w:rsidRPr="00F32974">
        <w:t xml:space="preserve"> of gold bars and 20 trillion </w:t>
      </w:r>
      <w:r>
        <w:t>KRW</w:t>
      </w:r>
      <w:r w:rsidRPr="00F32974">
        <w:t xml:space="preserve">, 3) </w:t>
      </w:r>
      <w:r>
        <w:t xml:space="preserve">was </w:t>
      </w:r>
      <w:r w:rsidRPr="00F32974">
        <w:t xml:space="preserve">a son of a pro-Japanese collaborator during the Japanese occupation of Korea, </w:t>
      </w:r>
      <w:r>
        <w:t xml:space="preserve">and </w:t>
      </w:r>
      <w:r w:rsidRPr="00F32974">
        <w:t>4) gave birth to a child in a foreign country for foreign citizenship.</w:t>
      </w:r>
    </w:p>
    <w:p w14:paraId="0AF832A2" w14:textId="77777777" w:rsidR="0095167A" w:rsidRDefault="0095167A" w:rsidP="00A8560C"/>
    <w:p w14:paraId="6B362445" w14:textId="77777777" w:rsidR="0095167A" w:rsidRDefault="0095167A" w:rsidP="00A8560C"/>
    <w:p w14:paraId="7E795E51" w14:textId="77777777" w:rsidR="007C0CA6" w:rsidRDefault="007C0CA6" w:rsidP="00A8560C">
      <w:pPr>
        <w:rPr>
          <w:i/>
          <w:iCs/>
        </w:rPr>
      </w:pPr>
    </w:p>
    <w:p w14:paraId="35A2B469" w14:textId="77777777" w:rsidR="007C0CA6" w:rsidRDefault="007C0CA6" w:rsidP="00A8560C">
      <w:pPr>
        <w:rPr>
          <w:i/>
          <w:iCs/>
        </w:rPr>
      </w:pPr>
    </w:p>
    <w:p w14:paraId="3795C9E8" w14:textId="77777777" w:rsidR="007C0CA6" w:rsidRDefault="007C0CA6" w:rsidP="00A8560C">
      <w:pPr>
        <w:rPr>
          <w:i/>
          <w:iCs/>
        </w:rPr>
      </w:pPr>
    </w:p>
    <w:p w14:paraId="39D53BD8" w14:textId="77777777" w:rsidR="007C0CA6" w:rsidRDefault="007C0CA6" w:rsidP="00A8560C">
      <w:pPr>
        <w:rPr>
          <w:i/>
          <w:iCs/>
        </w:rPr>
      </w:pPr>
    </w:p>
    <w:p w14:paraId="0B856B3A" w14:textId="77777777" w:rsidR="007C0CA6" w:rsidRDefault="007C0CA6" w:rsidP="00A8560C">
      <w:pPr>
        <w:rPr>
          <w:i/>
          <w:iCs/>
        </w:rPr>
      </w:pPr>
    </w:p>
    <w:p w14:paraId="717FCA23" w14:textId="4465AC07" w:rsidR="00174748" w:rsidRPr="0095167A" w:rsidRDefault="00A8560C" w:rsidP="00A8560C">
      <w:r w:rsidRPr="0095167A">
        <w:rPr>
          <w:i/>
          <w:iCs/>
        </w:rPr>
        <w:t xml:space="preserve">Table </w:t>
      </w:r>
      <w:r w:rsidR="00174748" w:rsidRPr="0095167A">
        <w:rPr>
          <w:i/>
          <w:iCs/>
        </w:rPr>
        <w:t>A</w:t>
      </w:r>
      <w:r w:rsidR="0095167A" w:rsidRPr="0095167A">
        <w:rPr>
          <w:i/>
          <w:iCs/>
        </w:rPr>
        <w:t>2</w:t>
      </w:r>
      <w:r w:rsidRPr="00306D84">
        <w:t>.</w:t>
      </w:r>
      <w:r w:rsidR="00306D84">
        <w:t xml:space="preserve"> Path Model for Supplementary Analysis</w:t>
      </w:r>
    </w:p>
    <w:tbl>
      <w:tblPr>
        <w:tblW w:w="9450" w:type="dxa"/>
        <w:tblCellSpacing w:w="15" w:type="dxa"/>
        <w:tblLayout w:type="fixed"/>
        <w:tblCellMar>
          <w:top w:w="15" w:type="dxa"/>
          <w:left w:w="300" w:type="dxa"/>
          <w:bottom w:w="15" w:type="dxa"/>
          <w:right w:w="300" w:type="dxa"/>
        </w:tblCellMar>
        <w:tblLook w:val="04A0" w:firstRow="1" w:lastRow="0" w:firstColumn="1" w:lastColumn="0" w:noHBand="0" w:noVBand="1"/>
      </w:tblPr>
      <w:tblGrid>
        <w:gridCol w:w="3405"/>
        <w:gridCol w:w="1365"/>
        <w:gridCol w:w="1309"/>
        <w:gridCol w:w="41"/>
        <w:gridCol w:w="1080"/>
        <w:gridCol w:w="1170"/>
        <w:gridCol w:w="1080"/>
      </w:tblGrid>
      <w:tr w:rsidR="003C264C" w:rsidRPr="008412A6" w14:paraId="1FF97791" w14:textId="77777777" w:rsidTr="00F235D9">
        <w:trPr>
          <w:tblCellSpacing w:w="15" w:type="dxa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F004B" w14:textId="77777777" w:rsidR="008412A6" w:rsidRPr="008412A6" w:rsidRDefault="008412A6" w:rsidP="008412A6">
            <w:pPr>
              <w:jc w:val="center"/>
              <w:rPr>
                <w:rFonts w:eastAsia="Times New Roman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8B1849" w14:textId="3B0E1289" w:rsidR="008412A6" w:rsidRPr="008412A6" w:rsidRDefault="008412A6" w:rsidP="008412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Regression Slope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2F7698" w14:textId="14A2EBC1" w:rsidR="008412A6" w:rsidRPr="008412A6" w:rsidRDefault="008412A6" w:rsidP="0084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E58966" w14:textId="77777777" w:rsidR="008412A6" w:rsidRPr="008412A6" w:rsidRDefault="008412A6" w:rsidP="008412A6">
            <w:pPr>
              <w:jc w:val="center"/>
              <w:rPr>
                <w:rFonts w:eastAsia="Times New Roman"/>
                <w:i/>
                <w:iCs/>
              </w:rPr>
            </w:pPr>
            <w:r w:rsidRPr="008412A6">
              <w:rPr>
                <w:rFonts w:eastAsia="Times New Roman"/>
                <w:i/>
                <w:iCs/>
              </w:rPr>
              <w:t>z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D4E246" w14:textId="77777777" w:rsidR="008412A6" w:rsidRPr="008412A6" w:rsidRDefault="008412A6" w:rsidP="008412A6">
            <w:pPr>
              <w:jc w:val="center"/>
              <w:rPr>
                <w:rFonts w:eastAsia="Times New Roman"/>
                <w:i/>
                <w:iCs/>
              </w:rPr>
            </w:pPr>
            <w:r w:rsidRPr="008412A6">
              <w:rPr>
                <w:rFonts w:eastAsia="Times New Roman"/>
                <w:i/>
                <w:iCs/>
              </w:rPr>
              <w:t>p</w:t>
            </w:r>
          </w:p>
        </w:tc>
      </w:tr>
      <w:tr w:rsidR="003C264C" w:rsidRPr="008412A6" w14:paraId="5901B34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7733607" w14:textId="14722E42" w:rsidR="008412A6" w:rsidRPr="008412A6" w:rsidRDefault="008412A6" w:rsidP="008412A6">
            <w:pPr>
              <w:rPr>
                <w:rFonts w:eastAsia="Times New Roman"/>
                <w:b/>
                <w:bCs/>
              </w:rPr>
            </w:pPr>
            <w:r w:rsidRPr="003C264C">
              <w:rPr>
                <w:rFonts w:eastAsia="Times New Roman"/>
                <w:b/>
                <w:bCs/>
                <w:u w:val="single"/>
              </w:rPr>
              <w:t>Campaign Participation (W2) (DV)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9EC7206" w14:textId="77777777" w:rsidR="008412A6" w:rsidRPr="008412A6" w:rsidRDefault="008412A6" w:rsidP="0084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14:paraId="2EDF34F6" w14:textId="77777777" w:rsidR="008412A6" w:rsidRPr="008412A6" w:rsidRDefault="008412A6" w:rsidP="0084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43FF809B" w14:textId="77777777" w:rsidR="008412A6" w:rsidRPr="008412A6" w:rsidRDefault="008412A6" w:rsidP="0084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3BF59FD6" w14:textId="77777777" w:rsidR="008412A6" w:rsidRPr="008412A6" w:rsidRDefault="008412A6" w:rsidP="0084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745A6E86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14873A8" w14:textId="21277717" w:rsidR="008412A6" w:rsidRPr="008412A6" w:rsidRDefault="008412A6" w:rsidP="0084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Participation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389AFF9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0.62</w:t>
            </w:r>
          </w:p>
        </w:tc>
        <w:tc>
          <w:tcPr>
            <w:tcW w:w="1050" w:type="dxa"/>
            <w:vAlign w:val="center"/>
            <w:hideMark/>
          </w:tcPr>
          <w:p w14:paraId="1430C94A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2EA6C997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27.70</w:t>
            </w:r>
          </w:p>
        </w:tc>
        <w:tc>
          <w:tcPr>
            <w:tcW w:w="1035" w:type="dxa"/>
            <w:vAlign w:val="center"/>
            <w:hideMark/>
          </w:tcPr>
          <w:p w14:paraId="4F90780D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7194863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C4F08C9" w14:textId="2920EEBA" w:rsidR="008412A6" w:rsidRPr="008412A6" w:rsidRDefault="00836F08" w:rsidP="008412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KakaoTalk</w:t>
            </w:r>
            <w:proofErr w:type="spellEnd"/>
            <w:r w:rsidR="008412A6">
              <w:rPr>
                <w:rFonts w:eastAsia="Times New Roman"/>
              </w:rPr>
              <w:t xml:space="preserve"> Rumor Communication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F10D579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0.22</w:t>
            </w:r>
          </w:p>
        </w:tc>
        <w:tc>
          <w:tcPr>
            <w:tcW w:w="1050" w:type="dxa"/>
            <w:vAlign w:val="center"/>
            <w:hideMark/>
          </w:tcPr>
          <w:p w14:paraId="13DA3D41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0.05</w:t>
            </w:r>
          </w:p>
        </w:tc>
        <w:tc>
          <w:tcPr>
            <w:tcW w:w="1140" w:type="dxa"/>
            <w:vAlign w:val="center"/>
            <w:hideMark/>
          </w:tcPr>
          <w:p w14:paraId="366CA63A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3.95</w:t>
            </w:r>
          </w:p>
        </w:tc>
        <w:tc>
          <w:tcPr>
            <w:tcW w:w="1035" w:type="dxa"/>
            <w:vAlign w:val="center"/>
            <w:hideMark/>
          </w:tcPr>
          <w:p w14:paraId="0131E115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0CE50EF7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9EDF6E5" w14:textId="53FBD1B5" w:rsidR="008412A6" w:rsidRPr="008412A6" w:rsidRDefault="008412A6" w:rsidP="0084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Political Interest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925B1CA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050" w:type="dxa"/>
            <w:vAlign w:val="center"/>
            <w:hideMark/>
          </w:tcPr>
          <w:p w14:paraId="66228339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551110AD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1.12</w:t>
            </w:r>
          </w:p>
        </w:tc>
        <w:tc>
          <w:tcPr>
            <w:tcW w:w="1035" w:type="dxa"/>
            <w:vAlign w:val="center"/>
            <w:hideMark/>
          </w:tcPr>
          <w:p w14:paraId="0AB99711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.263</w:t>
            </w:r>
          </w:p>
        </w:tc>
      </w:tr>
      <w:tr w:rsidR="003C264C" w:rsidRPr="008412A6" w14:paraId="7FF83A7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A7BDE84" w14:textId="555DC724" w:rsidR="008412A6" w:rsidRPr="008412A6" w:rsidRDefault="008412A6" w:rsidP="0084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Knowledge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D143E0E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050" w:type="dxa"/>
            <w:vAlign w:val="center"/>
            <w:hideMark/>
          </w:tcPr>
          <w:p w14:paraId="5C9D593B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1B75047A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0.30</w:t>
            </w:r>
          </w:p>
        </w:tc>
        <w:tc>
          <w:tcPr>
            <w:tcW w:w="1035" w:type="dxa"/>
            <w:vAlign w:val="center"/>
            <w:hideMark/>
          </w:tcPr>
          <w:p w14:paraId="73398034" w14:textId="77777777" w:rsidR="008412A6" w:rsidRPr="008412A6" w:rsidRDefault="008412A6" w:rsidP="008412A6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.765</w:t>
            </w:r>
          </w:p>
        </w:tc>
      </w:tr>
      <w:tr w:rsidR="003C264C" w:rsidRPr="008412A6" w14:paraId="10290FAC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0E7862C" w14:textId="5586E242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Ideological Strength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D1346E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0.14</w:t>
            </w:r>
          </w:p>
        </w:tc>
        <w:tc>
          <w:tcPr>
            <w:tcW w:w="1050" w:type="dxa"/>
            <w:vAlign w:val="center"/>
            <w:hideMark/>
          </w:tcPr>
          <w:p w14:paraId="67952FE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0.06</w:t>
            </w:r>
          </w:p>
        </w:tc>
        <w:tc>
          <w:tcPr>
            <w:tcW w:w="1140" w:type="dxa"/>
            <w:vAlign w:val="center"/>
            <w:hideMark/>
          </w:tcPr>
          <w:p w14:paraId="615B1B6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2.24</w:t>
            </w:r>
          </w:p>
        </w:tc>
        <w:tc>
          <w:tcPr>
            <w:tcW w:w="1035" w:type="dxa"/>
            <w:vAlign w:val="center"/>
            <w:hideMark/>
          </w:tcPr>
          <w:p w14:paraId="7F37865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.025</w:t>
            </w:r>
          </w:p>
        </w:tc>
      </w:tr>
      <w:tr w:rsidR="003C264C" w:rsidRPr="008412A6" w14:paraId="7E4B13C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24AF428" w14:textId="2EA43B33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for Political Information</w:t>
            </w:r>
            <w:r w:rsidR="003C264C">
              <w:rPr>
                <w:color w:val="000000"/>
              </w:rPr>
              <w:t xml:space="preserve">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0855E9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-0.00</w:t>
            </w:r>
          </w:p>
        </w:tc>
        <w:tc>
          <w:tcPr>
            <w:tcW w:w="1050" w:type="dxa"/>
            <w:vAlign w:val="center"/>
            <w:hideMark/>
          </w:tcPr>
          <w:p w14:paraId="778BED8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4E241FD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-0.08</w:t>
            </w:r>
          </w:p>
        </w:tc>
        <w:tc>
          <w:tcPr>
            <w:tcW w:w="1035" w:type="dxa"/>
            <w:vAlign w:val="center"/>
            <w:hideMark/>
          </w:tcPr>
          <w:p w14:paraId="5AE780F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.939</w:t>
            </w:r>
          </w:p>
        </w:tc>
      </w:tr>
      <w:tr w:rsidR="003C264C" w:rsidRPr="008412A6" w14:paraId="27E75311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1421B19" w14:textId="5DF62C28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Traditional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016604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0.23</w:t>
            </w:r>
          </w:p>
        </w:tc>
        <w:tc>
          <w:tcPr>
            <w:tcW w:w="1050" w:type="dxa"/>
            <w:vAlign w:val="center"/>
            <w:hideMark/>
          </w:tcPr>
          <w:p w14:paraId="7578679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0.06</w:t>
            </w:r>
          </w:p>
        </w:tc>
        <w:tc>
          <w:tcPr>
            <w:tcW w:w="1140" w:type="dxa"/>
            <w:vAlign w:val="center"/>
            <w:hideMark/>
          </w:tcPr>
          <w:p w14:paraId="272B305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3.88</w:t>
            </w:r>
          </w:p>
        </w:tc>
        <w:tc>
          <w:tcPr>
            <w:tcW w:w="1035" w:type="dxa"/>
            <w:vAlign w:val="center"/>
            <w:hideMark/>
          </w:tcPr>
          <w:p w14:paraId="3EE9BC3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22F0B55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06A8405" w14:textId="172102AB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Online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157B3A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5C93964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24F9441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-0.24</w:t>
            </w:r>
          </w:p>
        </w:tc>
        <w:tc>
          <w:tcPr>
            <w:tcW w:w="1035" w:type="dxa"/>
            <w:vAlign w:val="center"/>
            <w:hideMark/>
          </w:tcPr>
          <w:p w14:paraId="09B5EA7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.813</w:t>
            </w:r>
          </w:p>
        </w:tc>
      </w:tr>
      <w:tr w:rsidR="003C264C" w:rsidRPr="008412A6" w14:paraId="517225B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769A9D8" w14:textId="2E5631CA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Social Media Relational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BA571C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050" w:type="dxa"/>
            <w:vAlign w:val="center"/>
            <w:hideMark/>
          </w:tcPr>
          <w:p w14:paraId="150A9C8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5323108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1.22</w:t>
            </w:r>
          </w:p>
        </w:tc>
        <w:tc>
          <w:tcPr>
            <w:tcW w:w="1035" w:type="dxa"/>
            <w:vAlign w:val="center"/>
            <w:hideMark/>
          </w:tcPr>
          <w:p w14:paraId="033CE03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.223</w:t>
            </w:r>
          </w:p>
        </w:tc>
      </w:tr>
      <w:tr w:rsidR="003C264C" w:rsidRPr="008412A6" w14:paraId="3B80F8C0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31D12B5" w14:textId="70FFB1B9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Age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D63699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-0.00</w:t>
            </w:r>
          </w:p>
        </w:tc>
        <w:tc>
          <w:tcPr>
            <w:tcW w:w="1050" w:type="dxa"/>
            <w:vAlign w:val="center"/>
            <w:hideMark/>
          </w:tcPr>
          <w:p w14:paraId="59D6BCC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140" w:type="dxa"/>
            <w:vAlign w:val="center"/>
            <w:hideMark/>
          </w:tcPr>
          <w:p w14:paraId="1E148F2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-0.84</w:t>
            </w:r>
          </w:p>
        </w:tc>
        <w:tc>
          <w:tcPr>
            <w:tcW w:w="1035" w:type="dxa"/>
            <w:vAlign w:val="center"/>
            <w:hideMark/>
          </w:tcPr>
          <w:p w14:paraId="15C4D73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.403</w:t>
            </w:r>
          </w:p>
        </w:tc>
      </w:tr>
      <w:tr w:rsidR="003C264C" w:rsidRPr="008412A6" w14:paraId="1803E70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DD3B830" w14:textId="120BF90D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Gender (Female)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E4DEC7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0.05</w:t>
            </w:r>
          </w:p>
        </w:tc>
        <w:tc>
          <w:tcPr>
            <w:tcW w:w="1050" w:type="dxa"/>
            <w:vAlign w:val="center"/>
            <w:hideMark/>
          </w:tcPr>
          <w:p w14:paraId="2E767C8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0.11</w:t>
            </w:r>
          </w:p>
        </w:tc>
        <w:tc>
          <w:tcPr>
            <w:tcW w:w="1140" w:type="dxa"/>
            <w:vAlign w:val="center"/>
            <w:hideMark/>
          </w:tcPr>
          <w:p w14:paraId="12954B2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0.51</w:t>
            </w:r>
          </w:p>
        </w:tc>
        <w:tc>
          <w:tcPr>
            <w:tcW w:w="1035" w:type="dxa"/>
            <w:vAlign w:val="center"/>
            <w:hideMark/>
          </w:tcPr>
          <w:p w14:paraId="0471ACE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.609</w:t>
            </w:r>
          </w:p>
        </w:tc>
      </w:tr>
      <w:tr w:rsidR="003C264C" w:rsidRPr="008412A6" w14:paraId="422B6B74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8C3A73A" w14:textId="6429B200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Education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4F33D2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050" w:type="dxa"/>
            <w:vAlign w:val="center"/>
            <w:hideMark/>
          </w:tcPr>
          <w:p w14:paraId="727ED0C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0.06</w:t>
            </w:r>
          </w:p>
        </w:tc>
        <w:tc>
          <w:tcPr>
            <w:tcW w:w="1140" w:type="dxa"/>
            <w:vAlign w:val="center"/>
            <w:hideMark/>
          </w:tcPr>
          <w:p w14:paraId="061C053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0.33</w:t>
            </w:r>
          </w:p>
        </w:tc>
        <w:tc>
          <w:tcPr>
            <w:tcW w:w="1035" w:type="dxa"/>
            <w:vAlign w:val="center"/>
            <w:hideMark/>
          </w:tcPr>
          <w:p w14:paraId="7C00B4F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.741</w:t>
            </w:r>
          </w:p>
        </w:tc>
      </w:tr>
      <w:tr w:rsidR="003C264C" w:rsidRPr="008412A6" w14:paraId="03492BA9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523A625" w14:textId="5F380707" w:rsidR="003C264C" w:rsidRDefault="00836F08" w:rsidP="003C26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Rumor </w:t>
            </w:r>
          </w:p>
          <w:p w14:paraId="16C62792" w14:textId="33FEE854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Reception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AE8CB2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-0.05</w:t>
            </w:r>
          </w:p>
        </w:tc>
        <w:tc>
          <w:tcPr>
            <w:tcW w:w="1050" w:type="dxa"/>
            <w:vAlign w:val="center"/>
            <w:hideMark/>
          </w:tcPr>
          <w:p w14:paraId="5FC5889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0.05</w:t>
            </w:r>
          </w:p>
        </w:tc>
        <w:tc>
          <w:tcPr>
            <w:tcW w:w="1140" w:type="dxa"/>
            <w:vAlign w:val="center"/>
            <w:hideMark/>
          </w:tcPr>
          <w:p w14:paraId="38157C9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-0.91</w:t>
            </w:r>
          </w:p>
        </w:tc>
        <w:tc>
          <w:tcPr>
            <w:tcW w:w="1035" w:type="dxa"/>
            <w:vAlign w:val="center"/>
            <w:hideMark/>
          </w:tcPr>
          <w:p w14:paraId="2B58A89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.364</w:t>
            </w:r>
          </w:p>
        </w:tc>
      </w:tr>
      <w:tr w:rsidR="003C264C" w:rsidRPr="008412A6" w14:paraId="46DF362E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561640B" w14:textId="77777777" w:rsidR="003C264C" w:rsidRDefault="003C264C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291CB4B5" w14:textId="3CAE4A33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rFonts w:eastAsia="Times New Roman"/>
                <w:b/>
                <w:bCs/>
                <w:u w:val="single"/>
              </w:rPr>
              <w:t xml:space="preserve">Campaign </w:t>
            </w:r>
            <w:r>
              <w:rPr>
                <w:rFonts w:eastAsia="Times New Roman"/>
                <w:b/>
                <w:bCs/>
                <w:u w:val="single"/>
              </w:rPr>
              <w:t>Knowledge</w:t>
            </w:r>
            <w:r w:rsidRPr="003C264C">
              <w:rPr>
                <w:rFonts w:eastAsia="Times New Roman"/>
                <w:b/>
                <w:bCs/>
                <w:u w:val="single"/>
              </w:rPr>
              <w:t xml:space="preserve"> (W2) (DV)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D4D5414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14:paraId="2A9F6952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40983167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29AC0241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4CDF548E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C2E4FE2" w14:textId="3AAE82D4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Participation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7BB94C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1246692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23C1FF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-0.83</w:t>
            </w:r>
          </w:p>
        </w:tc>
        <w:tc>
          <w:tcPr>
            <w:tcW w:w="1035" w:type="dxa"/>
            <w:vAlign w:val="center"/>
            <w:hideMark/>
          </w:tcPr>
          <w:p w14:paraId="47A2D55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.405</w:t>
            </w:r>
          </w:p>
        </w:tc>
      </w:tr>
      <w:tr w:rsidR="003C264C" w:rsidRPr="008412A6" w14:paraId="492B227A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EBB9F48" w14:textId="594F0472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KakaoTalk</w:t>
            </w:r>
            <w:proofErr w:type="spellEnd"/>
            <w:r w:rsidR="003C264C">
              <w:rPr>
                <w:rFonts w:eastAsia="Times New Roman"/>
              </w:rPr>
              <w:t xml:space="preserve"> Rumor Communication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EDA62D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-0.03</w:t>
            </w:r>
          </w:p>
        </w:tc>
        <w:tc>
          <w:tcPr>
            <w:tcW w:w="1050" w:type="dxa"/>
            <w:vAlign w:val="center"/>
            <w:hideMark/>
          </w:tcPr>
          <w:p w14:paraId="4B0FFD6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3F79EE2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-0.67</w:t>
            </w:r>
          </w:p>
        </w:tc>
        <w:tc>
          <w:tcPr>
            <w:tcW w:w="1035" w:type="dxa"/>
            <w:vAlign w:val="center"/>
            <w:hideMark/>
          </w:tcPr>
          <w:p w14:paraId="43B31B4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.502</w:t>
            </w:r>
          </w:p>
        </w:tc>
      </w:tr>
      <w:tr w:rsidR="003C264C" w:rsidRPr="008412A6" w14:paraId="40B85CE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6D6836E" w14:textId="732D8B0C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Political Interest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E7CD60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0.14</w:t>
            </w:r>
          </w:p>
        </w:tc>
        <w:tc>
          <w:tcPr>
            <w:tcW w:w="1050" w:type="dxa"/>
            <w:vAlign w:val="center"/>
            <w:hideMark/>
          </w:tcPr>
          <w:p w14:paraId="562B6D7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5B13141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5.15</w:t>
            </w:r>
          </w:p>
        </w:tc>
        <w:tc>
          <w:tcPr>
            <w:tcW w:w="1035" w:type="dxa"/>
            <w:vAlign w:val="center"/>
            <w:hideMark/>
          </w:tcPr>
          <w:p w14:paraId="05F5C5F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2FD9876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BD0473A" w14:textId="626B64D1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Knowledge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049895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0.44</w:t>
            </w:r>
          </w:p>
        </w:tc>
        <w:tc>
          <w:tcPr>
            <w:tcW w:w="1050" w:type="dxa"/>
            <w:vAlign w:val="center"/>
            <w:hideMark/>
          </w:tcPr>
          <w:p w14:paraId="202584A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5A5FA6A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17.55</w:t>
            </w:r>
          </w:p>
        </w:tc>
        <w:tc>
          <w:tcPr>
            <w:tcW w:w="1035" w:type="dxa"/>
            <w:vAlign w:val="center"/>
            <w:hideMark/>
          </w:tcPr>
          <w:p w14:paraId="228A548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23D1B26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72D25E8" w14:textId="37974784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Ideological Strength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A140FC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-0.03</w:t>
            </w:r>
          </w:p>
        </w:tc>
        <w:tc>
          <w:tcPr>
            <w:tcW w:w="1050" w:type="dxa"/>
            <w:vAlign w:val="center"/>
            <w:hideMark/>
          </w:tcPr>
          <w:p w14:paraId="5EAEC8C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7259083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-0.75</w:t>
            </w:r>
          </w:p>
        </w:tc>
        <w:tc>
          <w:tcPr>
            <w:tcW w:w="1035" w:type="dxa"/>
            <w:vAlign w:val="center"/>
            <w:hideMark/>
          </w:tcPr>
          <w:p w14:paraId="5C9D910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.453</w:t>
            </w:r>
          </w:p>
        </w:tc>
      </w:tr>
      <w:tr w:rsidR="003C264C" w:rsidRPr="008412A6" w14:paraId="2882CCC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EB5F2BC" w14:textId="566BD1EC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for Political Information</w:t>
            </w:r>
            <w:r w:rsidR="003C264C">
              <w:rPr>
                <w:color w:val="000000"/>
              </w:rPr>
              <w:t xml:space="preserve">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52DDD8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-0.03</w:t>
            </w:r>
          </w:p>
        </w:tc>
        <w:tc>
          <w:tcPr>
            <w:tcW w:w="1050" w:type="dxa"/>
            <w:vAlign w:val="center"/>
            <w:hideMark/>
          </w:tcPr>
          <w:p w14:paraId="2B99607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6165A7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-1.31</w:t>
            </w:r>
          </w:p>
        </w:tc>
        <w:tc>
          <w:tcPr>
            <w:tcW w:w="1035" w:type="dxa"/>
            <w:vAlign w:val="center"/>
            <w:hideMark/>
          </w:tcPr>
          <w:p w14:paraId="1299920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.191</w:t>
            </w:r>
          </w:p>
        </w:tc>
      </w:tr>
      <w:tr w:rsidR="003C264C" w:rsidRPr="008412A6" w14:paraId="1775C8D2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CF6289C" w14:textId="4B5CD25E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Traditional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A80C55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4920285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71B8B49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-0.20</w:t>
            </w:r>
          </w:p>
        </w:tc>
        <w:tc>
          <w:tcPr>
            <w:tcW w:w="1035" w:type="dxa"/>
            <w:vAlign w:val="center"/>
            <w:hideMark/>
          </w:tcPr>
          <w:p w14:paraId="55F447D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.839</w:t>
            </w:r>
          </w:p>
        </w:tc>
      </w:tr>
      <w:tr w:rsidR="003C264C" w:rsidRPr="008412A6" w14:paraId="0EA6221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CA5EA78" w14:textId="53FBD51C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Online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420D0B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0.05</w:t>
            </w:r>
          </w:p>
        </w:tc>
        <w:tc>
          <w:tcPr>
            <w:tcW w:w="1050" w:type="dxa"/>
            <w:vAlign w:val="center"/>
            <w:hideMark/>
          </w:tcPr>
          <w:p w14:paraId="19F2DAA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14BA6BD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1.73</w:t>
            </w:r>
          </w:p>
        </w:tc>
        <w:tc>
          <w:tcPr>
            <w:tcW w:w="1035" w:type="dxa"/>
            <w:vAlign w:val="center"/>
            <w:hideMark/>
          </w:tcPr>
          <w:p w14:paraId="4EC8F68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.083</w:t>
            </w:r>
          </w:p>
        </w:tc>
      </w:tr>
      <w:tr w:rsidR="003C264C" w:rsidRPr="008412A6" w14:paraId="32018D9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6776531" w14:textId="3E8F0E72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Social Media Relational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D71B42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050" w:type="dxa"/>
            <w:vAlign w:val="center"/>
            <w:hideMark/>
          </w:tcPr>
          <w:p w14:paraId="0E1A4F6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22661F9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1.42</w:t>
            </w:r>
          </w:p>
        </w:tc>
        <w:tc>
          <w:tcPr>
            <w:tcW w:w="1035" w:type="dxa"/>
            <w:vAlign w:val="center"/>
            <w:hideMark/>
          </w:tcPr>
          <w:p w14:paraId="42D64AD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.157</w:t>
            </w:r>
          </w:p>
        </w:tc>
      </w:tr>
      <w:tr w:rsidR="003C264C" w:rsidRPr="008412A6" w14:paraId="604E7129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0A1CD40" w14:textId="13382A60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Age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A4BB93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050" w:type="dxa"/>
            <w:vAlign w:val="center"/>
            <w:hideMark/>
          </w:tcPr>
          <w:p w14:paraId="260E1A5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140" w:type="dxa"/>
            <w:vAlign w:val="center"/>
            <w:hideMark/>
          </w:tcPr>
          <w:p w14:paraId="0615AEB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1.80</w:t>
            </w:r>
          </w:p>
        </w:tc>
        <w:tc>
          <w:tcPr>
            <w:tcW w:w="1035" w:type="dxa"/>
            <w:vAlign w:val="center"/>
            <w:hideMark/>
          </w:tcPr>
          <w:p w14:paraId="08DB4E1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.072</w:t>
            </w:r>
          </w:p>
        </w:tc>
      </w:tr>
      <w:tr w:rsidR="003C264C" w:rsidRPr="008412A6" w14:paraId="1C60E157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C581852" w14:textId="5F6CAE0D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Gender (Female)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AA9E73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-0.02</w:t>
            </w:r>
          </w:p>
        </w:tc>
        <w:tc>
          <w:tcPr>
            <w:tcW w:w="1050" w:type="dxa"/>
            <w:vAlign w:val="center"/>
            <w:hideMark/>
          </w:tcPr>
          <w:p w14:paraId="03190D1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0.07</w:t>
            </w:r>
          </w:p>
        </w:tc>
        <w:tc>
          <w:tcPr>
            <w:tcW w:w="1140" w:type="dxa"/>
            <w:vAlign w:val="center"/>
            <w:hideMark/>
          </w:tcPr>
          <w:p w14:paraId="7318F85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-0.25</w:t>
            </w:r>
          </w:p>
        </w:tc>
        <w:tc>
          <w:tcPr>
            <w:tcW w:w="1035" w:type="dxa"/>
            <w:vAlign w:val="center"/>
            <w:hideMark/>
          </w:tcPr>
          <w:p w14:paraId="1FFBDD2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.799</w:t>
            </w:r>
          </w:p>
        </w:tc>
      </w:tr>
      <w:tr w:rsidR="003C264C" w:rsidRPr="008412A6" w14:paraId="38E939E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BB17FDA" w14:textId="2129EB39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Education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3829F5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0.10</w:t>
            </w:r>
          </w:p>
        </w:tc>
        <w:tc>
          <w:tcPr>
            <w:tcW w:w="1050" w:type="dxa"/>
            <w:vAlign w:val="center"/>
            <w:hideMark/>
          </w:tcPr>
          <w:p w14:paraId="7527C1F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114825C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2.41</w:t>
            </w:r>
          </w:p>
        </w:tc>
        <w:tc>
          <w:tcPr>
            <w:tcW w:w="1035" w:type="dxa"/>
            <w:vAlign w:val="center"/>
            <w:hideMark/>
          </w:tcPr>
          <w:p w14:paraId="17DDF41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.016</w:t>
            </w:r>
          </w:p>
        </w:tc>
      </w:tr>
      <w:tr w:rsidR="003C264C" w:rsidRPr="008412A6" w14:paraId="2F97E556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B539B24" w14:textId="0A8AC1A0" w:rsidR="003C264C" w:rsidRDefault="00836F08" w:rsidP="003C26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Rumor </w:t>
            </w:r>
          </w:p>
          <w:p w14:paraId="665EDA7C" w14:textId="017394D1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Reception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FF0AE2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050" w:type="dxa"/>
            <w:vAlign w:val="center"/>
            <w:hideMark/>
          </w:tcPr>
          <w:p w14:paraId="2F55BF3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0796ACC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0.62</w:t>
            </w:r>
          </w:p>
        </w:tc>
        <w:tc>
          <w:tcPr>
            <w:tcW w:w="1035" w:type="dxa"/>
            <w:vAlign w:val="center"/>
            <w:hideMark/>
          </w:tcPr>
          <w:p w14:paraId="3A6E2BE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.537</w:t>
            </w:r>
          </w:p>
        </w:tc>
      </w:tr>
      <w:tr w:rsidR="003C264C" w:rsidRPr="008412A6" w14:paraId="0BEDEB70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B0AE152" w14:textId="7B72E75E" w:rsidR="003C264C" w:rsidRDefault="003C264C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02230686" w14:textId="14BDCD1D" w:rsidR="003C264C" w:rsidRDefault="003C264C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50728649" w14:textId="77777777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4ADE6266" w14:textId="77777777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35A4F7A9" w14:textId="1EF81A1B" w:rsidR="00827E4E" w:rsidRPr="00A13CC3" w:rsidRDefault="00836F08" w:rsidP="003C264C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KakaoTalk</w:t>
            </w:r>
            <w:proofErr w:type="spellEnd"/>
            <w:r w:rsidR="003C264C" w:rsidRPr="00A13CC3">
              <w:rPr>
                <w:rFonts w:eastAsia="Times New Roman"/>
                <w:b/>
                <w:bCs/>
              </w:rPr>
              <w:t xml:space="preserve"> Rumor </w:t>
            </w:r>
          </w:p>
          <w:p w14:paraId="7145DD98" w14:textId="5071B7CC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rFonts w:eastAsia="Times New Roman"/>
                <w:b/>
                <w:bCs/>
                <w:u w:val="single"/>
              </w:rPr>
              <w:t>Communication (W2) (DV)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05309C1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14:paraId="2CA9FC91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104B1D25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2CA9DF72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1249498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16DE50E" w14:textId="2EF91456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Participation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FF91AD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0.08</w:t>
            </w:r>
          </w:p>
        </w:tc>
        <w:tc>
          <w:tcPr>
            <w:tcW w:w="1050" w:type="dxa"/>
            <w:vAlign w:val="center"/>
            <w:hideMark/>
          </w:tcPr>
          <w:p w14:paraId="02883C6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3F82AE3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6.76</w:t>
            </w:r>
          </w:p>
        </w:tc>
        <w:tc>
          <w:tcPr>
            <w:tcW w:w="1035" w:type="dxa"/>
            <w:vAlign w:val="center"/>
            <w:hideMark/>
          </w:tcPr>
          <w:p w14:paraId="13612EB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59425BB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0971C09" w14:textId="4F8113E0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KakaoTalk</w:t>
            </w:r>
            <w:proofErr w:type="spellEnd"/>
            <w:r w:rsidR="003C264C">
              <w:rPr>
                <w:rFonts w:eastAsia="Times New Roman"/>
              </w:rPr>
              <w:t xml:space="preserve"> Rumor Communication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01B442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0.20</w:t>
            </w:r>
          </w:p>
        </w:tc>
        <w:tc>
          <w:tcPr>
            <w:tcW w:w="1050" w:type="dxa"/>
            <w:vAlign w:val="center"/>
            <w:hideMark/>
          </w:tcPr>
          <w:p w14:paraId="1111B56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6F68FD3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7.25</w:t>
            </w:r>
          </w:p>
        </w:tc>
        <w:tc>
          <w:tcPr>
            <w:tcW w:w="1035" w:type="dxa"/>
            <w:vAlign w:val="center"/>
            <w:hideMark/>
          </w:tcPr>
          <w:p w14:paraId="29C72E2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1F8FB71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1C57B9B" w14:textId="7BF4B37F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Political Interest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023DA5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2A7D726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299A0DD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-0.57</w:t>
            </w:r>
          </w:p>
        </w:tc>
        <w:tc>
          <w:tcPr>
            <w:tcW w:w="1035" w:type="dxa"/>
            <w:vAlign w:val="center"/>
            <w:hideMark/>
          </w:tcPr>
          <w:p w14:paraId="1610DA3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.569</w:t>
            </w:r>
          </w:p>
        </w:tc>
      </w:tr>
      <w:tr w:rsidR="003C264C" w:rsidRPr="008412A6" w14:paraId="4E492F5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7708C2E" w14:textId="3CFE07E8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Knowledge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3BEA6D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24134FB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13E4D4A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0.19</w:t>
            </w:r>
          </w:p>
        </w:tc>
        <w:tc>
          <w:tcPr>
            <w:tcW w:w="1035" w:type="dxa"/>
            <w:vAlign w:val="center"/>
            <w:hideMark/>
          </w:tcPr>
          <w:p w14:paraId="4CBEC99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.850</w:t>
            </w:r>
          </w:p>
        </w:tc>
      </w:tr>
      <w:tr w:rsidR="003C264C" w:rsidRPr="008412A6" w14:paraId="5E218AA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8A97232" w14:textId="31A77C02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Ideological Strength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78EC95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050" w:type="dxa"/>
            <w:vAlign w:val="center"/>
            <w:hideMark/>
          </w:tcPr>
          <w:p w14:paraId="4BCF255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64D925F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0.78</w:t>
            </w:r>
          </w:p>
        </w:tc>
        <w:tc>
          <w:tcPr>
            <w:tcW w:w="1035" w:type="dxa"/>
            <w:vAlign w:val="center"/>
            <w:hideMark/>
          </w:tcPr>
          <w:p w14:paraId="7991817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.437</w:t>
            </w:r>
          </w:p>
        </w:tc>
      </w:tr>
      <w:tr w:rsidR="003C264C" w:rsidRPr="008412A6" w14:paraId="69FE25C1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7D1E8D6" w14:textId="43B5A3CE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for Political Information</w:t>
            </w:r>
            <w:r w:rsidR="003C264C">
              <w:rPr>
                <w:color w:val="000000"/>
              </w:rPr>
              <w:t xml:space="preserve">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ADE395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050" w:type="dxa"/>
            <w:vAlign w:val="center"/>
            <w:hideMark/>
          </w:tcPr>
          <w:p w14:paraId="1A4B02D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4AB8E77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2.61</w:t>
            </w:r>
          </w:p>
        </w:tc>
        <w:tc>
          <w:tcPr>
            <w:tcW w:w="1035" w:type="dxa"/>
            <w:vAlign w:val="center"/>
            <w:hideMark/>
          </w:tcPr>
          <w:p w14:paraId="3293C52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.009</w:t>
            </w:r>
          </w:p>
        </w:tc>
      </w:tr>
      <w:tr w:rsidR="003C264C" w:rsidRPr="008412A6" w14:paraId="7AA6A76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5FB41BE" w14:textId="39A8A5D0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Traditional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315EDB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0.15</w:t>
            </w:r>
          </w:p>
        </w:tc>
        <w:tc>
          <w:tcPr>
            <w:tcW w:w="1050" w:type="dxa"/>
            <w:vAlign w:val="center"/>
            <w:hideMark/>
          </w:tcPr>
          <w:p w14:paraId="1B4C66B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5D0D0B9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4.78</w:t>
            </w:r>
          </w:p>
        </w:tc>
        <w:tc>
          <w:tcPr>
            <w:tcW w:w="1035" w:type="dxa"/>
            <w:vAlign w:val="center"/>
            <w:hideMark/>
          </w:tcPr>
          <w:p w14:paraId="58817D0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0F5935A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671BC50" w14:textId="66A50CFB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Online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452406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050" w:type="dxa"/>
            <w:vAlign w:val="center"/>
            <w:hideMark/>
          </w:tcPr>
          <w:p w14:paraId="527E56A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53CE782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0.86</w:t>
            </w:r>
          </w:p>
        </w:tc>
        <w:tc>
          <w:tcPr>
            <w:tcW w:w="1035" w:type="dxa"/>
            <w:vAlign w:val="center"/>
            <w:hideMark/>
          </w:tcPr>
          <w:p w14:paraId="32E4D20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.391</w:t>
            </w:r>
          </w:p>
        </w:tc>
      </w:tr>
      <w:tr w:rsidR="003C264C" w:rsidRPr="008412A6" w14:paraId="7BF5ECF1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C6CE1FF" w14:textId="64F45FFF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Social Media Relational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826DDA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050" w:type="dxa"/>
            <w:vAlign w:val="center"/>
            <w:hideMark/>
          </w:tcPr>
          <w:p w14:paraId="7612772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D712BE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1.43</w:t>
            </w:r>
          </w:p>
        </w:tc>
        <w:tc>
          <w:tcPr>
            <w:tcW w:w="1035" w:type="dxa"/>
            <w:vAlign w:val="center"/>
            <w:hideMark/>
          </w:tcPr>
          <w:p w14:paraId="39AEA4D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.154</w:t>
            </w:r>
          </w:p>
        </w:tc>
      </w:tr>
      <w:tr w:rsidR="003C264C" w:rsidRPr="008412A6" w14:paraId="33F7770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48FE5E5" w14:textId="248B4D44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Age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F733DE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-0.00</w:t>
            </w:r>
          </w:p>
        </w:tc>
        <w:tc>
          <w:tcPr>
            <w:tcW w:w="1050" w:type="dxa"/>
            <w:vAlign w:val="center"/>
            <w:hideMark/>
          </w:tcPr>
          <w:p w14:paraId="431AE49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140" w:type="dxa"/>
            <w:vAlign w:val="center"/>
            <w:hideMark/>
          </w:tcPr>
          <w:p w14:paraId="79BF6F1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-1.09</w:t>
            </w:r>
          </w:p>
        </w:tc>
        <w:tc>
          <w:tcPr>
            <w:tcW w:w="1035" w:type="dxa"/>
            <w:vAlign w:val="center"/>
            <w:hideMark/>
          </w:tcPr>
          <w:p w14:paraId="4016563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.274</w:t>
            </w:r>
          </w:p>
        </w:tc>
      </w:tr>
      <w:tr w:rsidR="003C264C" w:rsidRPr="008412A6" w14:paraId="27975E1C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79EB7C4" w14:textId="5491BE17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Gender (Female)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EFC9AB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0.07</w:t>
            </w:r>
          </w:p>
        </w:tc>
        <w:tc>
          <w:tcPr>
            <w:tcW w:w="1050" w:type="dxa"/>
            <w:vAlign w:val="center"/>
            <w:hideMark/>
          </w:tcPr>
          <w:p w14:paraId="1BC8476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0.05</w:t>
            </w:r>
          </w:p>
        </w:tc>
        <w:tc>
          <w:tcPr>
            <w:tcW w:w="1140" w:type="dxa"/>
            <w:vAlign w:val="center"/>
            <w:hideMark/>
          </w:tcPr>
          <w:p w14:paraId="6D67397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1.22</w:t>
            </w:r>
          </w:p>
        </w:tc>
        <w:tc>
          <w:tcPr>
            <w:tcW w:w="1035" w:type="dxa"/>
            <w:vAlign w:val="center"/>
            <w:hideMark/>
          </w:tcPr>
          <w:p w14:paraId="2C14734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.224</w:t>
            </w:r>
          </w:p>
        </w:tc>
      </w:tr>
      <w:tr w:rsidR="003C264C" w:rsidRPr="008412A6" w14:paraId="1AA84AA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502208D" w14:textId="1C7D9F87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Education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DA7ACE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050" w:type="dxa"/>
            <w:vAlign w:val="center"/>
            <w:hideMark/>
          </w:tcPr>
          <w:p w14:paraId="54A0A7C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32516E5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1.06</w:t>
            </w:r>
          </w:p>
        </w:tc>
        <w:tc>
          <w:tcPr>
            <w:tcW w:w="1035" w:type="dxa"/>
            <w:vAlign w:val="center"/>
            <w:hideMark/>
          </w:tcPr>
          <w:p w14:paraId="79039CE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.288</w:t>
            </w:r>
          </w:p>
        </w:tc>
      </w:tr>
      <w:tr w:rsidR="003C264C" w:rsidRPr="008412A6" w14:paraId="666DC90A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B91DD66" w14:textId="586644D8" w:rsidR="003C264C" w:rsidRDefault="00836F08" w:rsidP="003C26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Rumor </w:t>
            </w:r>
          </w:p>
          <w:p w14:paraId="45459E32" w14:textId="45E75710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Reception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AD2CBB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0.10</w:t>
            </w:r>
          </w:p>
        </w:tc>
        <w:tc>
          <w:tcPr>
            <w:tcW w:w="1050" w:type="dxa"/>
            <w:vAlign w:val="center"/>
            <w:hideMark/>
          </w:tcPr>
          <w:p w14:paraId="23DE065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17A72AA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3.70</w:t>
            </w:r>
          </w:p>
        </w:tc>
        <w:tc>
          <w:tcPr>
            <w:tcW w:w="1035" w:type="dxa"/>
            <w:vAlign w:val="center"/>
            <w:hideMark/>
          </w:tcPr>
          <w:p w14:paraId="031C0EB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6B0F8B06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C03D09F" w14:textId="77777777" w:rsidR="003C264C" w:rsidRDefault="003C264C" w:rsidP="003C264C">
            <w:pPr>
              <w:rPr>
                <w:rFonts w:eastAsia="Times New Roman"/>
                <w:b/>
                <w:bCs/>
              </w:rPr>
            </w:pPr>
          </w:p>
          <w:p w14:paraId="1CC66BD0" w14:textId="1FCB7993" w:rsidR="003C264C" w:rsidRPr="008412A6" w:rsidRDefault="003C264C" w:rsidP="003C264C">
            <w:pPr>
              <w:rPr>
                <w:rFonts w:eastAsia="Times New Roman"/>
                <w:b/>
                <w:bCs/>
                <w:u w:val="single"/>
              </w:rPr>
            </w:pPr>
            <w:r w:rsidRPr="003C264C">
              <w:rPr>
                <w:rFonts w:eastAsia="Times New Roman"/>
                <w:b/>
                <w:bCs/>
                <w:u w:val="single"/>
              </w:rPr>
              <w:t>Political Interest (W2) (DV)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322D99E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14:paraId="6B0327B6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73175C7D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6244236A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02297B7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E554623" w14:textId="6886F6AC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Participation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870885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050" w:type="dxa"/>
            <w:vAlign w:val="center"/>
            <w:hideMark/>
          </w:tcPr>
          <w:p w14:paraId="502BC42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3A10F5B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1.37</w:t>
            </w:r>
          </w:p>
        </w:tc>
        <w:tc>
          <w:tcPr>
            <w:tcW w:w="1035" w:type="dxa"/>
            <w:vAlign w:val="center"/>
            <w:hideMark/>
          </w:tcPr>
          <w:p w14:paraId="37B0513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.172</w:t>
            </w:r>
          </w:p>
        </w:tc>
      </w:tr>
      <w:tr w:rsidR="003C264C" w:rsidRPr="008412A6" w14:paraId="6063D9BD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C731439" w14:textId="57FBC5D9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KakaoTalk</w:t>
            </w:r>
            <w:proofErr w:type="spellEnd"/>
            <w:r w:rsidR="003C264C">
              <w:rPr>
                <w:rFonts w:eastAsia="Times New Roman"/>
              </w:rPr>
              <w:t xml:space="preserve"> Rumor Communication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5DB8FD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4329563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23DCDB2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-0.36</w:t>
            </w:r>
          </w:p>
        </w:tc>
        <w:tc>
          <w:tcPr>
            <w:tcW w:w="1035" w:type="dxa"/>
            <w:vAlign w:val="center"/>
            <w:hideMark/>
          </w:tcPr>
          <w:p w14:paraId="6AD09EA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.722</w:t>
            </w:r>
          </w:p>
        </w:tc>
      </w:tr>
      <w:tr w:rsidR="003C264C" w:rsidRPr="008412A6" w14:paraId="3D381AD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1A51CC5" w14:textId="59B27161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Political Interest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64DAE1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0.65</w:t>
            </w:r>
          </w:p>
        </w:tc>
        <w:tc>
          <w:tcPr>
            <w:tcW w:w="1050" w:type="dxa"/>
            <w:vAlign w:val="center"/>
            <w:hideMark/>
          </w:tcPr>
          <w:p w14:paraId="4D1CCAB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649A0CA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29.25</w:t>
            </w:r>
          </w:p>
        </w:tc>
        <w:tc>
          <w:tcPr>
            <w:tcW w:w="1035" w:type="dxa"/>
            <w:vAlign w:val="center"/>
            <w:hideMark/>
          </w:tcPr>
          <w:p w14:paraId="04E4164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391AC34A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C6B14B5" w14:textId="7E959CED" w:rsidR="003C264C" w:rsidRPr="008412A6" w:rsidRDefault="003C264C" w:rsidP="003C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Knowledge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30632B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0.08</w:t>
            </w:r>
          </w:p>
        </w:tc>
        <w:tc>
          <w:tcPr>
            <w:tcW w:w="1050" w:type="dxa"/>
            <w:vAlign w:val="center"/>
            <w:hideMark/>
          </w:tcPr>
          <w:p w14:paraId="3FD4F4A5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67BA271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3.90</w:t>
            </w:r>
          </w:p>
        </w:tc>
        <w:tc>
          <w:tcPr>
            <w:tcW w:w="1035" w:type="dxa"/>
            <w:vAlign w:val="center"/>
            <w:hideMark/>
          </w:tcPr>
          <w:p w14:paraId="6B79C22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3DA0F21A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2C2B570" w14:textId="68FCC246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Ideological Strength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2B7757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0.13</w:t>
            </w:r>
          </w:p>
        </w:tc>
        <w:tc>
          <w:tcPr>
            <w:tcW w:w="1050" w:type="dxa"/>
            <w:vAlign w:val="center"/>
            <w:hideMark/>
          </w:tcPr>
          <w:p w14:paraId="232104C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44C238B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3.52</w:t>
            </w:r>
          </w:p>
        </w:tc>
        <w:tc>
          <w:tcPr>
            <w:tcW w:w="1035" w:type="dxa"/>
            <w:vAlign w:val="center"/>
            <w:hideMark/>
          </w:tcPr>
          <w:p w14:paraId="6A0785B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4F721A6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274B39F" w14:textId="2A5D80FF" w:rsidR="003C264C" w:rsidRPr="008412A6" w:rsidRDefault="00836F08" w:rsidP="003C264C">
            <w:pPr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for Political Information</w:t>
            </w:r>
            <w:r w:rsidR="003C264C">
              <w:rPr>
                <w:color w:val="000000"/>
              </w:rPr>
              <w:t xml:space="preserve">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21BD55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050" w:type="dxa"/>
            <w:vAlign w:val="center"/>
            <w:hideMark/>
          </w:tcPr>
          <w:p w14:paraId="70D4711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2103CE03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1.86</w:t>
            </w:r>
          </w:p>
        </w:tc>
        <w:tc>
          <w:tcPr>
            <w:tcW w:w="1035" w:type="dxa"/>
            <w:vAlign w:val="center"/>
            <w:hideMark/>
          </w:tcPr>
          <w:p w14:paraId="2A02FB5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.063</w:t>
            </w:r>
          </w:p>
        </w:tc>
      </w:tr>
      <w:tr w:rsidR="003C264C" w:rsidRPr="008412A6" w14:paraId="08A4D589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676C4978" w14:textId="1D397BAA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Traditional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04B6F3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0.16</w:t>
            </w:r>
          </w:p>
        </w:tc>
        <w:tc>
          <w:tcPr>
            <w:tcW w:w="1050" w:type="dxa"/>
            <w:vAlign w:val="center"/>
            <w:hideMark/>
          </w:tcPr>
          <w:p w14:paraId="28F5622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68C414B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4.89</w:t>
            </w:r>
          </w:p>
        </w:tc>
        <w:tc>
          <w:tcPr>
            <w:tcW w:w="1035" w:type="dxa"/>
            <w:vAlign w:val="center"/>
            <w:hideMark/>
          </w:tcPr>
          <w:p w14:paraId="455C7FE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37DA0E11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6A096DA" w14:textId="4D3EB12E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Online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9C7F7D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050" w:type="dxa"/>
            <w:vAlign w:val="center"/>
            <w:hideMark/>
          </w:tcPr>
          <w:p w14:paraId="177CF53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2FD7F23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0.37</w:t>
            </w:r>
          </w:p>
        </w:tc>
        <w:tc>
          <w:tcPr>
            <w:tcW w:w="1035" w:type="dxa"/>
            <w:vAlign w:val="center"/>
            <w:hideMark/>
          </w:tcPr>
          <w:p w14:paraId="0A74A491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.709</w:t>
            </w:r>
          </w:p>
        </w:tc>
      </w:tr>
      <w:tr w:rsidR="003C264C" w:rsidRPr="008412A6" w14:paraId="5449B081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35A6F47" w14:textId="5C9BDB13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Social Media Relational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F6BCD1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65A88E9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0E73854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0.28</w:t>
            </w:r>
          </w:p>
        </w:tc>
        <w:tc>
          <w:tcPr>
            <w:tcW w:w="1035" w:type="dxa"/>
            <w:vAlign w:val="center"/>
            <w:hideMark/>
          </w:tcPr>
          <w:p w14:paraId="00CD051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.777</w:t>
            </w:r>
          </w:p>
        </w:tc>
      </w:tr>
      <w:tr w:rsidR="003C264C" w:rsidRPr="008412A6" w14:paraId="0125E940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A051A96" w14:textId="73E33ED3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Age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0D9A3A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5867986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140" w:type="dxa"/>
            <w:vAlign w:val="center"/>
            <w:hideMark/>
          </w:tcPr>
          <w:p w14:paraId="194F833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-2.92</w:t>
            </w:r>
          </w:p>
        </w:tc>
        <w:tc>
          <w:tcPr>
            <w:tcW w:w="1035" w:type="dxa"/>
            <w:vAlign w:val="center"/>
            <w:hideMark/>
          </w:tcPr>
          <w:p w14:paraId="1A6A7562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.003</w:t>
            </w:r>
          </w:p>
        </w:tc>
      </w:tr>
      <w:tr w:rsidR="003C264C" w:rsidRPr="008412A6" w14:paraId="0C7E0ED2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671FC04" w14:textId="1E47F476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Gender (Female)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DDDEF0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-0.13</w:t>
            </w:r>
          </w:p>
        </w:tc>
        <w:tc>
          <w:tcPr>
            <w:tcW w:w="1050" w:type="dxa"/>
            <w:vAlign w:val="center"/>
            <w:hideMark/>
          </w:tcPr>
          <w:p w14:paraId="4627F97C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0.06</w:t>
            </w:r>
          </w:p>
        </w:tc>
        <w:tc>
          <w:tcPr>
            <w:tcW w:w="1140" w:type="dxa"/>
            <w:vAlign w:val="center"/>
            <w:hideMark/>
          </w:tcPr>
          <w:p w14:paraId="069AD7C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-2.25</w:t>
            </w:r>
          </w:p>
        </w:tc>
        <w:tc>
          <w:tcPr>
            <w:tcW w:w="1035" w:type="dxa"/>
            <w:vAlign w:val="center"/>
            <w:hideMark/>
          </w:tcPr>
          <w:p w14:paraId="7D53A216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.024</w:t>
            </w:r>
          </w:p>
        </w:tc>
      </w:tr>
      <w:tr w:rsidR="003C264C" w:rsidRPr="008412A6" w14:paraId="5A4375D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B0B4642" w14:textId="6DF83A19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Education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A93461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-0.05</w:t>
            </w:r>
          </w:p>
        </w:tc>
        <w:tc>
          <w:tcPr>
            <w:tcW w:w="1050" w:type="dxa"/>
            <w:vAlign w:val="center"/>
            <w:hideMark/>
          </w:tcPr>
          <w:p w14:paraId="5EF5B53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13357099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-1.49</w:t>
            </w:r>
          </w:p>
        </w:tc>
        <w:tc>
          <w:tcPr>
            <w:tcW w:w="1035" w:type="dxa"/>
            <w:vAlign w:val="center"/>
            <w:hideMark/>
          </w:tcPr>
          <w:p w14:paraId="042D55D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.135</w:t>
            </w:r>
          </w:p>
        </w:tc>
      </w:tr>
      <w:tr w:rsidR="003C264C" w:rsidRPr="008412A6" w14:paraId="601C6F74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A75CF57" w14:textId="5BC76C0F" w:rsidR="003C264C" w:rsidRDefault="00836F08" w:rsidP="003C26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3C264C" w:rsidRPr="003C264C">
              <w:rPr>
                <w:color w:val="000000"/>
              </w:rPr>
              <w:t xml:space="preserve"> Rumor </w:t>
            </w:r>
          </w:p>
          <w:p w14:paraId="690CBDA7" w14:textId="24A00F2E" w:rsidR="003C264C" w:rsidRPr="008412A6" w:rsidRDefault="003C264C" w:rsidP="003C264C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Reception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8D495D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-0.03</w:t>
            </w:r>
          </w:p>
        </w:tc>
        <w:tc>
          <w:tcPr>
            <w:tcW w:w="1050" w:type="dxa"/>
            <w:vAlign w:val="center"/>
            <w:hideMark/>
          </w:tcPr>
          <w:p w14:paraId="7E865C8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0.03</w:t>
            </w:r>
          </w:p>
        </w:tc>
        <w:tc>
          <w:tcPr>
            <w:tcW w:w="1140" w:type="dxa"/>
            <w:vAlign w:val="center"/>
            <w:hideMark/>
          </w:tcPr>
          <w:p w14:paraId="0399BDE8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-1.12</w:t>
            </w:r>
          </w:p>
        </w:tc>
        <w:tc>
          <w:tcPr>
            <w:tcW w:w="1035" w:type="dxa"/>
            <w:vAlign w:val="center"/>
            <w:hideMark/>
          </w:tcPr>
          <w:p w14:paraId="3C172CBF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.262</w:t>
            </w:r>
          </w:p>
        </w:tc>
      </w:tr>
      <w:tr w:rsidR="003C264C" w:rsidRPr="008412A6" w14:paraId="47BDCF04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BB6B1D5" w14:textId="54967390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2ADC3B5F" w14:textId="5DDE801B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3BE5686C" w14:textId="6AE3BE30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3E04382A" w14:textId="42EB7F7F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5F86F59D" w14:textId="57897701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4FA73B94" w14:textId="5DA56AEA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2E037E28" w14:textId="570B94A1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7251C4FE" w14:textId="77777777" w:rsidR="00827E4E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</w:p>
          <w:p w14:paraId="3DECADB3" w14:textId="3CEB58B3" w:rsidR="003C264C" w:rsidRPr="008412A6" w:rsidRDefault="00827E4E" w:rsidP="003C264C">
            <w:pPr>
              <w:rPr>
                <w:rFonts w:eastAsia="Times New Roman"/>
                <w:b/>
                <w:bCs/>
                <w:u w:val="single"/>
              </w:rPr>
            </w:pPr>
            <w:r w:rsidRPr="00827E4E">
              <w:rPr>
                <w:rFonts w:eastAsia="Times New Roman"/>
                <w:b/>
                <w:bCs/>
                <w:u w:val="single"/>
              </w:rPr>
              <w:t>Ideological Strength</w:t>
            </w:r>
            <w:r w:rsidR="003C264C" w:rsidRPr="00827E4E">
              <w:rPr>
                <w:rFonts w:eastAsia="Times New Roman"/>
                <w:b/>
                <w:bCs/>
                <w:u w:val="single"/>
              </w:rPr>
              <w:t xml:space="preserve"> (W1)</w:t>
            </w:r>
            <w:r w:rsidRPr="00827E4E">
              <w:rPr>
                <w:rFonts w:eastAsia="Times New Roman"/>
                <w:b/>
                <w:bCs/>
                <w:u w:val="single"/>
              </w:rPr>
              <w:t xml:space="preserve"> (DV)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BD08FD5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14:paraId="4B2AB61F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409991A3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5E74F3E7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27E4E" w:rsidRPr="008412A6" w14:paraId="5FB92AB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7BBAE15" w14:textId="36FC954F" w:rsidR="00827E4E" w:rsidRPr="008412A6" w:rsidRDefault="00827E4E" w:rsidP="00827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Participation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6124F78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177F8164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1193A828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0.09</w:t>
            </w:r>
          </w:p>
        </w:tc>
        <w:tc>
          <w:tcPr>
            <w:tcW w:w="1035" w:type="dxa"/>
            <w:vAlign w:val="center"/>
            <w:hideMark/>
          </w:tcPr>
          <w:p w14:paraId="68A6BD4D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.927</w:t>
            </w:r>
          </w:p>
        </w:tc>
      </w:tr>
      <w:tr w:rsidR="00827E4E" w:rsidRPr="008412A6" w14:paraId="1CB5C630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DA845A2" w14:textId="0FAA5ABE" w:rsidR="00827E4E" w:rsidRPr="008412A6" w:rsidRDefault="00836F08" w:rsidP="00827E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KakaoTalk</w:t>
            </w:r>
            <w:proofErr w:type="spellEnd"/>
            <w:r w:rsidR="00827E4E">
              <w:rPr>
                <w:rFonts w:eastAsia="Times New Roman"/>
              </w:rPr>
              <w:t xml:space="preserve"> Rumor Communication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B843690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050" w:type="dxa"/>
            <w:vAlign w:val="center"/>
            <w:hideMark/>
          </w:tcPr>
          <w:p w14:paraId="3A2DFC91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113F20BE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0.47</w:t>
            </w:r>
          </w:p>
        </w:tc>
        <w:tc>
          <w:tcPr>
            <w:tcW w:w="1035" w:type="dxa"/>
            <w:vAlign w:val="center"/>
            <w:hideMark/>
          </w:tcPr>
          <w:p w14:paraId="3DD7D93D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.639</w:t>
            </w:r>
          </w:p>
        </w:tc>
      </w:tr>
      <w:tr w:rsidR="00827E4E" w:rsidRPr="008412A6" w14:paraId="1D2848D6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0480EECA" w14:textId="36693AC3" w:rsidR="00827E4E" w:rsidRPr="008412A6" w:rsidRDefault="00827E4E" w:rsidP="00827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Political Interest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1557C92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2798C7EE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2B3AB59A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0.09</w:t>
            </w:r>
          </w:p>
        </w:tc>
        <w:tc>
          <w:tcPr>
            <w:tcW w:w="1035" w:type="dxa"/>
            <w:vAlign w:val="center"/>
            <w:hideMark/>
          </w:tcPr>
          <w:p w14:paraId="06559B02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.927</w:t>
            </w:r>
          </w:p>
        </w:tc>
      </w:tr>
      <w:tr w:rsidR="00827E4E" w:rsidRPr="008412A6" w14:paraId="6B83A11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D7EFA8E" w14:textId="650DAA15" w:rsidR="00827E4E" w:rsidRPr="008412A6" w:rsidRDefault="00827E4E" w:rsidP="00827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Campaign Knowledge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7B5EF7FE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055CC662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533361DC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0.10</w:t>
            </w:r>
          </w:p>
        </w:tc>
        <w:tc>
          <w:tcPr>
            <w:tcW w:w="1035" w:type="dxa"/>
            <w:vAlign w:val="center"/>
            <w:hideMark/>
          </w:tcPr>
          <w:p w14:paraId="753E20F7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.924</w:t>
            </w:r>
          </w:p>
        </w:tc>
      </w:tr>
      <w:tr w:rsidR="00827E4E" w:rsidRPr="008412A6" w14:paraId="49FDCEFE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3C79E7D" w14:textId="159D17E7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Ideological Strength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C17DEA1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0.70</w:t>
            </w:r>
          </w:p>
        </w:tc>
        <w:tc>
          <w:tcPr>
            <w:tcW w:w="1050" w:type="dxa"/>
            <w:vAlign w:val="center"/>
            <w:hideMark/>
          </w:tcPr>
          <w:p w14:paraId="0AC48954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0D50FE4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31.47</w:t>
            </w:r>
          </w:p>
        </w:tc>
        <w:tc>
          <w:tcPr>
            <w:tcW w:w="1035" w:type="dxa"/>
            <w:vAlign w:val="center"/>
            <w:hideMark/>
          </w:tcPr>
          <w:p w14:paraId="78CF7664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827E4E" w:rsidRPr="008412A6" w14:paraId="4DBE8AA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8FAB912" w14:textId="4D651F72" w:rsidR="00827E4E" w:rsidRPr="008412A6" w:rsidRDefault="00836F08" w:rsidP="00827E4E">
            <w:pPr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827E4E" w:rsidRPr="003C264C">
              <w:rPr>
                <w:color w:val="000000"/>
              </w:rPr>
              <w:t xml:space="preserve"> for Political Information</w:t>
            </w:r>
            <w:r w:rsidR="00827E4E">
              <w:rPr>
                <w:color w:val="000000"/>
              </w:rPr>
              <w:t xml:space="preserve">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59AB65D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-0.00</w:t>
            </w:r>
          </w:p>
        </w:tc>
        <w:tc>
          <w:tcPr>
            <w:tcW w:w="1050" w:type="dxa"/>
            <w:vAlign w:val="center"/>
            <w:hideMark/>
          </w:tcPr>
          <w:p w14:paraId="0B52EAED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070B311C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-0.04</w:t>
            </w:r>
          </w:p>
        </w:tc>
        <w:tc>
          <w:tcPr>
            <w:tcW w:w="1035" w:type="dxa"/>
            <w:vAlign w:val="center"/>
            <w:hideMark/>
          </w:tcPr>
          <w:p w14:paraId="5367BCB0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.969</w:t>
            </w:r>
          </w:p>
        </w:tc>
      </w:tr>
      <w:tr w:rsidR="00827E4E" w:rsidRPr="008412A6" w14:paraId="64C792B8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1D9CC90" w14:textId="39864DD0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Traditional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B896403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050" w:type="dxa"/>
            <w:vAlign w:val="center"/>
            <w:hideMark/>
          </w:tcPr>
          <w:p w14:paraId="20CEADAB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3E94626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0.51</w:t>
            </w:r>
          </w:p>
        </w:tc>
        <w:tc>
          <w:tcPr>
            <w:tcW w:w="1035" w:type="dxa"/>
            <w:vAlign w:val="center"/>
            <w:hideMark/>
          </w:tcPr>
          <w:p w14:paraId="1734EF28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.610</w:t>
            </w:r>
          </w:p>
        </w:tc>
      </w:tr>
      <w:tr w:rsidR="00827E4E" w:rsidRPr="008412A6" w14:paraId="4D4001B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75477BB" w14:textId="47CFFF55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Online News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E82276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-0.01</w:t>
            </w:r>
          </w:p>
        </w:tc>
        <w:tc>
          <w:tcPr>
            <w:tcW w:w="1050" w:type="dxa"/>
            <w:vAlign w:val="center"/>
            <w:hideMark/>
          </w:tcPr>
          <w:p w14:paraId="422FB9B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BF5A7DB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-0.83</w:t>
            </w:r>
          </w:p>
        </w:tc>
        <w:tc>
          <w:tcPr>
            <w:tcW w:w="1035" w:type="dxa"/>
            <w:vAlign w:val="center"/>
            <w:hideMark/>
          </w:tcPr>
          <w:p w14:paraId="5A3563BC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.408</w:t>
            </w:r>
          </w:p>
        </w:tc>
      </w:tr>
      <w:tr w:rsidR="00827E4E" w:rsidRPr="008412A6" w14:paraId="6FDFFA16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B8E5180" w14:textId="6FAF3784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Social Media Relational Use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DD95FB0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6738A1A7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0.01</w:t>
            </w:r>
          </w:p>
        </w:tc>
        <w:tc>
          <w:tcPr>
            <w:tcW w:w="1140" w:type="dxa"/>
            <w:vAlign w:val="center"/>
            <w:hideMark/>
          </w:tcPr>
          <w:p w14:paraId="029E5EC9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0.22</w:t>
            </w:r>
          </w:p>
        </w:tc>
        <w:tc>
          <w:tcPr>
            <w:tcW w:w="1035" w:type="dxa"/>
            <w:vAlign w:val="center"/>
            <w:hideMark/>
          </w:tcPr>
          <w:p w14:paraId="10A6F3B4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.826</w:t>
            </w:r>
          </w:p>
        </w:tc>
      </w:tr>
      <w:tr w:rsidR="00827E4E" w:rsidRPr="008412A6" w14:paraId="66D51239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7E8A0996" w14:textId="68546D3A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Age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09EB967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-0.00</w:t>
            </w:r>
          </w:p>
        </w:tc>
        <w:tc>
          <w:tcPr>
            <w:tcW w:w="1050" w:type="dxa"/>
            <w:vAlign w:val="center"/>
            <w:hideMark/>
          </w:tcPr>
          <w:p w14:paraId="343B6C46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140" w:type="dxa"/>
            <w:vAlign w:val="center"/>
            <w:hideMark/>
          </w:tcPr>
          <w:p w14:paraId="66B59AA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-1.32</w:t>
            </w:r>
          </w:p>
        </w:tc>
        <w:tc>
          <w:tcPr>
            <w:tcW w:w="1035" w:type="dxa"/>
            <w:vAlign w:val="center"/>
            <w:hideMark/>
          </w:tcPr>
          <w:p w14:paraId="5FFC22E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.188</w:t>
            </w:r>
          </w:p>
        </w:tc>
      </w:tr>
      <w:tr w:rsidR="00827E4E" w:rsidRPr="008412A6" w14:paraId="346878CE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17290806" w14:textId="36E54BF2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Gender (Female)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1C259690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-0.09</w:t>
            </w:r>
          </w:p>
        </w:tc>
        <w:tc>
          <w:tcPr>
            <w:tcW w:w="1050" w:type="dxa"/>
            <w:vAlign w:val="center"/>
            <w:hideMark/>
          </w:tcPr>
          <w:p w14:paraId="690DD79E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0.04</w:t>
            </w:r>
          </w:p>
        </w:tc>
        <w:tc>
          <w:tcPr>
            <w:tcW w:w="1140" w:type="dxa"/>
            <w:vAlign w:val="center"/>
            <w:hideMark/>
          </w:tcPr>
          <w:p w14:paraId="5315C946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-2.43</w:t>
            </w:r>
          </w:p>
        </w:tc>
        <w:tc>
          <w:tcPr>
            <w:tcW w:w="1035" w:type="dxa"/>
            <w:vAlign w:val="center"/>
            <w:hideMark/>
          </w:tcPr>
          <w:p w14:paraId="05D76C75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.015</w:t>
            </w:r>
          </w:p>
        </w:tc>
      </w:tr>
      <w:tr w:rsidR="00827E4E" w:rsidRPr="008412A6" w14:paraId="4ECDF17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26EF486F" w14:textId="1CEFD2B6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Education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4BA9CB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0.00</w:t>
            </w:r>
          </w:p>
        </w:tc>
        <w:tc>
          <w:tcPr>
            <w:tcW w:w="1050" w:type="dxa"/>
            <w:vAlign w:val="center"/>
            <w:hideMark/>
          </w:tcPr>
          <w:p w14:paraId="461C1DBC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3FAD80AD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0.07</w:t>
            </w:r>
          </w:p>
        </w:tc>
        <w:tc>
          <w:tcPr>
            <w:tcW w:w="1035" w:type="dxa"/>
            <w:vAlign w:val="center"/>
            <w:hideMark/>
          </w:tcPr>
          <w:p w14:paraId="7E2E3C58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.941</w:t>
            </w:r>
          </w:p>
        </w:tc>
      </w:tr>
      <w:tr w:rsidR="00827E4E" w:rsidRPr="008412A6" w14:paraId="0D191275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5E423561" w14:textId="7608DEA4" w:rsidR="00827E4E" w:rsidRDefault="00836F08" w:rsidP="00827E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KakaoTalk</w:t>
            </w:r>
            <w:proofErr w:type="spellEnd"/>
            <w:r w:rsidR="00827E4E" w:rsidRPr="003C264C">
              <w:rPr>
                <w:color w:val="000000"/>
              </w:rPr>
              <w:t xml:space="preserve"> Rumor </w:t>
            </w:r>
          </w:p>
          <w:p w14:paraId="4DB4E826" w14:textId="2D06A2CE" w:rsidR="00827E4E" w:rsidRPr="008412A6" w:rsidRDefault="00827E4E" w:rsidP="00827E4E">
            <w:pPr>
              <w:rPr>
                <w:rFonts w:eastAsia="Times New Roman"/>
              </w:rPr>
            </w:pPr>
            <w:r w:rsidRPr="003C264C">
              <w:rPr>
                <w:color w:val="000000"/>
              </w:rPr>
              <w:t>Reception (W1)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303AE10F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-0.02</w:t>
            </w:r>
          </w:p>
        </w:tc>
        <w:tc>
          <w:tcPr>
            <w:tcW w:w="1050" w:type="dxa"/>
            <w:vAlign w:val="center"/>
            <w:hideMark/>
          </w:tcPr>
          <w:p w14:paraId="5DD8BB76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0.02</w:t>
            </w:r>
          </w:p>
        </w:tc>
        <w:tc>
          <w:tcPr>
            <w:tcW w:w="1140" w:type="dxa"/>
            <w:vAlign w:val="center"/>
            <w:hideMark/>
          </w:tcPr>
          <w:p w14:paraId="5E9C94DA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-0.90</w:t>
            </w:r>
          </w:p>
        </w:tc>
        <w:tc>
          <w:tcPr>
            <w:tcW w:w="1035" w:type="dxa"/>
            <w:vAlign w:val="center"/>
            <w:hideMark/>
          </w:tcPr>
          <w:p w14:paraId="38075A1E" w14:textId="77777777" w:rsidR="00827E4E" w:rsidRPr="008412A6" w:rsidRDefault="00827E4E" w:rsidP="00827E4E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.369</w:t>
            </w:r>
          </w:p>
        </w:tc>
      </w:tr>
      <w:tr w:rsidR="003C264C" w:rsidRPr="008412A6" w14:paraId="0EC23995" w14:textId="77777777" w:rsidTr="00F235D9">
        <w:trPr>
          <w:tblCellSpacing w:w="15" w:type="dxa"/>
        </w:trPr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9B30D3" w14:textId="77777777" w:rsidR="003C264C" w:rsidRPr="008412A6" w:rsidRDefault="003C264C" w:rsidP="003C264C">
            <w:pPr>
              <w:rPr>
                <w:rFonts w:eastAsia="Times New Roman"/>
              </w:rPr>
            </w:pPr>
          </w:p>
        </w:tc>
        <w:tc>
          <w:tcPr>
            <w:tcW w:w="46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ACD708" w14:textId="77777777" w:rsidR="003C264C" w:rsidRPr="008412A6" w:rsidRDefault="003C264C" w:rsidP="003C264C">
            <w:pPr>
              <w:jc w:val="center"/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Fit Indices</w:t>
            </w:r>
          </w:p>
        </w:tc>
      </w:tr>
      <w:tr w:rsidR="003C264C" w:rsidRPr="008412A6" w14:paraId="6D000190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4C27BD5A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χ</w:t>
            </w:r>
            <w:r w:rsidRPr="008412A6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2B9816B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1255.35(40)</w:t>
            </w:r>
          </w:p>
        </w:tc>
        <w:tc>
          <w:tcPr>
            <w:tcW w:w="1050" w:type="dxa"/>
            <w:vAlign w:val="center"/>
            <w:hideMark/>
          </w:tcPr>
          <w:p w14:paraId="04AB347C" w14:textId="77777777" w:rsidR="003C264C" w:rsidRPr="008412A6" w:rsidRDefault="003C264C" w:rsidP="003C264C">
            <w:pPr>
              <w:rPr>
                <w:rFonts w:eastAsia="Times New Roman"/>
              </w:rPr>
            </w:pPr>
          </w:p>
        </w:tc>
        <w:tc>
          <w:tcPr>
            <w:tcW w:w="1140" w:type="dxa"/>
            <w:vAlign w:val="center"/>
            <w:hideMark/>
          </w:tcPr>
          <w:p w14:paraId="370924A8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74D00FE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.000</w:t>
            </w:r>
          </w:p>
        </w:tc>
      </w:tr>
      <w:tr w:rsidR="003C264C" w:rsidRPr="008412A6" w14:paraId="620A3F13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448E4EE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CFI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6B833C6D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0.77</w:t>
            </w:r>
          </w:p>
        </w:tc>
        <w:tc>
          <w:tcPr>
            <w:tcW w:w="1050" w:type="dxa"/>
            <w:vAlign w:val="center"/>
            <w:hideMark/>
          </w:tcPr>
          <w:p w14:paraId="24B203C1" w14:textId="77777777" w:rsidR="003C264C" w:rsidRPr="008412A6" w:rsidRDefault="003C264C" w:rsidP="003C264C">
            <w:pPr>
              <w:rPr>
                <w:rFonts w:eastAsia="Times New Roman"/>
              </w:rPr>
            </w:pPr>
          </w:p>
        </w:tc>
        <w:tc>
          <w:tcPr>
            <w:tcW w:w="1140" w:type="dxa"/>
            <w:vAlign w:val="center"/>
            <w:hideMark/>
          </w:tcPr>
          <w:p w14:paraId="5C46DB27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2552516B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55280EBB" w14:textId="77777777" w:rsidTr="00F235D9">
        <w:trPr>
          <w:tblCellSpacing w:w="15" w:type="dxa"/>
        </w:trPr>
        <w:tc>
          <w:tcPr>
            <w:tcW w:w="4725" w:type="dxa"/>
            <w:gridSpan w:val="2"/>
            <w:vAlign w:val="center"/>
            <w:hideMark/>
          </w:tcPr>
          <w:p w14:paraId="3E22A780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TLI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280AD0B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0.29</w:t>
            </w:r>
          </w:p>
        </w:tc>
        <w:tc>
          <w:tcPr>
            <w:tcW w:w="1050" w:type="dxa"/>
            <w:vAlign w:val="center"/>
            <w:hideMark/>
          </w:tcPr>
          <w:p w14:paraId="2D7B6D24" w14:textId="77777777" w:rsidR="003C264C" w:rsidRPr="008412A6" w:rsidRDefault="003C264C" w:rsidP="003C264C">
            <w:pPr>
              <w:rPr>
                <w:rFonts w:eastAsia="Times New Roman"/>
              </w:rPr>
            </w:pPr>
          </w:p>
        </w:tc>
        <w:tc>
          <w:tcPr>
            <w:tcW w:w="1140" w:type="dxa"/>
            <w:vAlign w:val="center"/>
            <w:hideMark/>
          </w:tcPr>
          <w:p w14:paraId="7316D85D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4E776344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30C38A35" w14:textId="77777777" w:rsidTr="00F235D9">
        <w:trPr>
          <w:tblCellSpacing w:w="15" w:type="dxa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CC9EC67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RMSEA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7F2EC4" w14:textId="77777777" w:rsidR="003C264C" w:rsidRPr="008412A6" w:rsidRDefault="003C264C" w:rsidP="003C264C">
            <w:pPr>
              <w:rPr>
                <w:rFonts w:eastAsia="Times New Roman"/>
              </w:rPr>
            </w:pPr>
            <w:r w:rsidRPr="008412A6">
              <w:rPr>
                <w:rFonts w:eastAsia="Times New Roman"/>
              </w:rPr>
              <w:t>0.17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  <w:hideMark/>
          </w:tcPr>
          <w:p w14:paraId="4F31FF14" w14:textId="77777777" w:rsidR="003C264C" w:rsidRPr="008412A6" w:rsidRDefault="003C264C" w:rsidP="003C264C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  <w:hideMark/>
          </w:tcPr>
          <w:p w14:paraId="4C136EFE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  <w:hideMark/>
          </w:tcPr>
          <w:p w14:paraId="2095E01D" w14:textId="77777777" w:rsidR="003C264C" w:rsidRPr="008412A6" w:rsidRDefault="003C264C" w:rsidP="003C26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64C" w:rsidRPr="008412A6" w14:paraId="2418442B" w14:textId="77777777" w:rsidTr="00F235D9">
        <w:trPr>
          <w:tblCellSpacing w:w="15" w:type="dxa"/>
        </w:trPr>
        <w:tc>
          <w:tcPr>
            <w:tcW w:w="9390" w:type="dxa"/>
            <w:gridSpan w:val="7"/>
            <w:vAlign w:val="center"/>
            <w:hideMark/>
          </w:tcPr>
          <w:p w14:paraId="5899ECA4" w14:textId="55A477C6" w:rsidR="003C264C" w:rsidRPr="008412A6" w:rsidRDefault="00827E4E" w:rsidP="003C264C">
            <w:pPr>
              <w:rPr>
                <w:rFonts w:eastAsia="Times New Roman"/>
              </w:rPr>
            </w:pPr>
            <w:r w:rsidRPr="00827E4E">
              <w:rPr>
                <w:rFonts w:eastAsia="Times New Roman"/>
                <w:i/>
                <w:iCs/>
              </w:rPr>
              <w:t>N</w:t>
            </w:r>
            <w:r>
              <w:rPr>
                <w:rFonts w:eastAsia="Times New Roman"/>
              </w:rPr>
              <w:t xml:space="preserve"> = 1,099</w:t>
            </w:r>
          </w:p>
        </w:tc>
      </w:tr>
    </w:tbl>
    <w:p w14:paraId="40EF9B03" w14:textId="44759811" w:rsidR="00306D84" w:rsidRDefault="00306D84" w:rsidP="00A8560C">
      <w:pPr>
        <w:rPr>
          <w:b/>
          <w:bCs/>
        </w:rPr>
      </w:pPr>
    </w:p>
    <w:p w14:paraId="6E578E94" w14:textId="3005ABC4" w:rsidR="00827E4E" w:rsidRDefault="00827E4E" w:rsidP="00A8560C">
      <w:pPr>
        <w:rPr>
          <w:b/>
          <w:bCs/>
        </w:rPr>
      </w:pPr>
    </w:p>
    <w:p w14:paraId="649B5C89" w14:textId="3739E7E9" w:rsidR="00827E4E" w:rsidRDefault="00827E4E" w:rsidP="00A8560C">
      <w:pPr>
        <w:rPr>
          <w:b/>
          <w:bCs/>
        </w:rPr>
      </w:pPr>
    </w:p>
    <w:p w14:paraId="43829DF3" w14:textId="04F257FC" w:rsidR="00827E4E" w:rsidRDefault="00827E4E" w:rsidP="00A8560C">
      <w:pPr>
        <w:rPr>
          <w:b/>
          <w:bCs/>
        </w:rPr>
      </w:pPr>
    </w:p>
    <w:p w14:paraId="602616D1" w14:textId="30463993" w:rsidR="00827E4E" w:rsidRDefault="00827E4E" w:rsidP="00A8560C">
      <w:pPr>
        <w:rPr>
          <w:b/>
          <w:bCs/>
        </w:rPr>
      </w:pPr>
    </w:p>
    <w:p w14:paraId="111B9A97" w14:textId="6B0652B1" w:rsidR="00827E4E" w:rsidRDefault="00827E4E" w:rsidP="00A8560C">
      <w:pPr>
        <w:rPr>
          <w:b/>
          <w:bCs/>
        </w:rPr>
      </w:pPr>
    </w:p>
    <w:p w14:paraId="6C9F4736" w14:textId="357BC6A6" w:rsidR="00827E4E" w:rsidRDefault="00827E4E" w:rsidP="00A8560C">
      <w:pPr>
        <w:rPr>
          <w:b/>
          <w:bCs/>
        </w:rPr>
      </w:pPr>
    </w:p>
    <w:p w14:paraId="688094A9" w14:textId="27D406BD" w:rsidR="00827E4E" w:rsidRDefault="00827E4E" w:rsidP="00A8560C">
      <w:pPr>
        <w:rPr>
          <w:b/>
          <w:bCs/>
        </w:rPr>
      </w:pPr>
    </w:p>
    <w:p w14:paraId="0C13575B" w14:textId="5D0AF79A" w:rsidR="00827E4E" w:rsidRDefault="00827E4E" w:rsidP="00A8560C">
      <w:pPr>
        <w:rPr>
          <w:b/>
          <w:bCs/>
        </w:rPr>
      </w:pPr>
    </w:p>
    <w:p w14:paraId="08C9BBF8" w14:textId="3E3CD796" w:rsidR="00827E4E" w:rsidRDefault="00827E4E" w:rsidP="00A8560C">
      <w:pPr>
        <w:rPr>
          <w:b/>
          <w:bCs/>
        </w:rPr>
      </w:pPr>
    </w:p>
    <w:p w14:paraId="3F275BB3" w14:textId="63F5C36F" w:rsidR="00827E4E" w:rsidRDefault="00827E4E" w:rsidP="00A8560C">
      <w:pPr>
        <w:rPr>
          <w:b/>
          <w:bCs/>
        </w:rPr>
      </w:pPr>
    </w:p>
    <w:p w14:paraId="66575842" w14:textId="3FE1BB23" w:rsidR="00827E4E" w:rsidRDefault="00827E4E" w:rsidP="00A8560C">
      <w:pPr>
        <w:rPr>
          <w:b/>
          <w:bCs/>
        </w:rPr>
      </w:pPr>
    </w:p>
    <w:p w14:paraId="51D4FB6A" w14:textId="72BDF935" w:rsidR="00827E4E" w:rsidRDefault="00827E4E" w:rsidP="00A8560C">
      <w:pPr>
        <w:rPr>
          <w:b/>
          <w:bCs/>
        </w:rPr>
      </w:pPr>
    </w:p>
    <w:p w14:paraId="7D0E4F13" w14:textId="28FC909A" w:rsidR="00827E4E" w:rsidRDefault="00827E4E" w:rsidP="00A8560C">
      <w:pPr>
        <w:rPr>
          <w:b/>
          <w:bCs/>
        </w:rPr>
      </w:pPr>
    </w:p>
    <w:p w14:paraId="7C4431CB" w14:textId="5F372E62" w:rsidR="00827E4E" w:rsidRDefault="00827E4E" w:rsidP="00A8560C">
      <w:pPr>
        <w:rPr>
          <w:b/>
          <w:bCs/>
        </w:rPr>
      </w:pPr>
    </w:p>
    <w:p w14:paraId="62FB4655" w14:textId="5CC617D3" w:rsidR="00827E4E" w:rsidRDefault="00827E4E" w:rsidP="00A8560C">
      <w:pPr>
        <w:rPr>
          <w:b/>
          <w:bCs/>
        </w:rPr>
      </w:pPr>
    </w:p>
    <w:p w14:paraId="368CD78A" w14:textId="4056D21C" w:rsidR="00827E4E" w:rsidRDefault="00827E4E" w:rsidP="00A8560C">
      <w:pPr>
        <w:rPr>
          <w:b/>
          <w:bCs/>
        </w:rPr>
      </w:pPr>
    </w:p>
    <w:p w14:paraId="5DC746CD" w14:textId="77777777" w:rsidR="00F235D9" w:rsidRDefault="00F235D9" w:rsidP="00A8560C">
      <w:pPr>
        <w:rPr>
          <w:b/>
          <w:bCs/>
        </w:rPr>
      </w:pPr>
    </w:p>
    <w:p w14:paraId="2666F6E7" w14:textId="571AB802" w:rsidR="00827E4E" w:rsidRDefault="00827E4E" w:rsidP="00A8560C">
      <w:pPr>
        <w:rPr>
          <w:b/>
          <w:bCs/>
        </w:rPr>
      </w:pPr>
    </w:p>
    <w:p w14:paraId="3712187E" w14:textId="4C42659A" w:rsidR="00827E4E" w:rsidRDefault="00827E4E" w:rsidP="00A8560C">
      <w:pPr>
        <w:rPr>
          <w:b/>
          <w:bCs/>
        </w:rPr>
      </w:pPr>
    </w:p>
    <w:p w14:paraId="4E93AA8A" w14:textId="4526BE17" w:rsidR="00174748" w:rsidRDefault="00174748" w:rsidP="00A8560C">
      <w:r w:rsidRPr="00306D84">
        <w:t>Figure A1.</w:t>
      </w:r>
      <w:r>
        <w:rPr>
          <w:b/>
          <w:bCs/>
        </w:rPr>
        <w:t xml:space="preserve"> </w:t>
      </w:r>
      <w:r w:rsidR="00306D84" w:rsidRPr="00306D84">
        <w:rPr>
          <w:i/>
          <w:iCs/>
        </w:rPr>
        <w:t>Path Model Diagram</w:t>
      </w:r>
    </w:p>
    <w:p w14:paraId="47963236" w14:textId="77777777" w:rsidR="00174748" w:rsidRDefault="00174748" w:rsidP="00A8560C"/>
    <w:p w14:paraId="0656F0EF" w14:textId="27E1A582" w:rsidR="00A8560C" w:rsidRPr="00A8560C" w:rsidRDefault="00174748" w:rsidP="00A8560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9733B6" wp14:editId="398BD4F5">
            <wp:extent cx="5879432" cy="4160686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865" cy="416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60C">
        <w:rPr>
          <w:b/>
          <w:bCs/>
        </w:rPr>
        <w:t xml:space="preserve"> </w:t>
      </w:r>
    </w:p>
    <w:sectPr w:rsidR="00A8560C" w:rsidRPr="00A8560C" w:rsidSect="00827E4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C2509" w14:textId="77777777" w:rsidR="000F6292" w:rsidRDefault="000F6292">
      <w:r>
        <w:separator/>
      </w:r>
    </w:p>
  </w:endnote>
  <w:endnote w:type="continuationSeparator" w:id="0">
    <w:p w14:paraId="780DCBA1" w14:textId="77777777" w:rsidR="000F6292" w:rsidRDefault="000F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2FC4" w14:textId="77777777" w:rsidR="000F6292" w:rsidRDefault="000F6292">
      <w:r>
        <w:separator/>
      </w:r>
    </w:p>
  </w:footnote>
  <w:footnote w:type="continuationSeparator" w:id="0">
    <w:p w14:paraId="7B49F06E" w14:textId="77777777" w:rsidR="000F6292" w:rsidRDefault="000F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578C" w14:textId="77777777" w:rsidR="000D22D6" w:rsidRDefault="000D22D6" w:rsidP="00306D8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77BFD" w14:textId="77777777" w:rsidR="000D22D6" w:rsidRDefault="000D22D6" w:rsidP="00306D8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A35A" w14:textId="4D2B0D52" w:rsidR="000D22D6" w:rsidRDefault="000D22D6" w:rsidP="00306D8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4"/>
    <w:rsid w:val="00070D40"/>
    <w:rsid w:val="000C5B41"/>
    <w:rsid w:val="000D22D6"/>
    <w:rsid w:val="000F6292"/>
    <w:rsid w:val="00174748"/>
    <w:rsid w:val="00197AD4"/>
    <w:rsid w:val="00213031"/>
    <w:rsid w:val="00306D84"/>
    <w:rsid w:val="00393F09"/>
    <w:rsid w:val="003C264C"/>
    <w:rsid w:val="004732EB"/>
    <w:rsid w:val="00565F2E"/>
    <w:rsid w:val="007B06FD"/>
    <w:rsid w:val="007C0CA6"/>
    <w:rsid w:val="00827E4E"/>
    <w:rsid w:val="00836F08"/>
    <w:rsid w:val="008412A6"/>
    <w:rsid w:val="0095167A"/>
    <w:rsid w:val="00A13CC3"/>
    <w:rsid w:val="00A8560C"/>
    <w:rsid w:val="00AE7765"/>
    <w:rsid w:val="00EC547A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0DBF5"/>
  <w15:chartTrackingRefBased/>
  <w15:docId w15:val="{879CC435-B100-CE43-A48C-0338C895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D4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AD4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97AD4"/>
  </w:style>
  <w:style w:type="paragraph" w:styleId="Footer">
    <w:name w:val="footer"/>
    <w:basedOn w:val="Normal"/>
    <w:link w:val="FooterChar"/>
    <w:uiPriority w:val="99"/>
    <w:unhideWhenUsed/>
    <w:rsid w:val="00A8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0C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6"/>
    <w:rPr>
      <w:rFonts w:ascii="Times New Roman" w:eastAsiaTheme="minorEastAsia" w:hAnsi="Times New Roman" w:cs="Times New Roman"/>
      <w:sz w:val="18"/>
      <w:szCs w:val="18"/>
    </w:rPr>
  </w:style>
  <w:style w:type="paragraph" w:customStyle="1" w:styleId="msonormal0">
    <w:name w:val="msonormal"/>
    <w:basedOn w:val="Normal"/>
    <w:rsid w:val="008412A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Daniel</dc:creator>
  <cp:keywords/>
  <dc:description/>
  <cp:lastModifiedBy>Lane, Daniel</cp:lastModifiedBy>
  <cp:revision>3</cp:revision>
  <dcterms:created xsi:type="dcterms:W3CDTF">2020-09-21T21:51:00Z</dcterms:created>
  <dcterms:modified xsi:type="dcterms:W3CDTF">2020-09-21T21:53:00Z</dcterms:modified>
</cp:coreProperties>
</file>