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E208" w14:textId="77777777" w:rsidR="0033396E" w:rsidRDefault="004F3958">
      <w:pPr>
        <w:pStyle w:val="Titel"/>
      </w:pPr>
      <w:bookmarkStart w:id="0" w:name="_GoBack"/>
      <w:bookmarkEnd w:id="0"/>
      <w:r>
        <w:t>Supplementary File</w:t>
      </w:r>
    </w:p>
    <w:p w14:paraId="4E3A2D30" w14:textId="77777777" w:rsidR="0033396E" w:rsidRDefault="0033396E">
      <w:pPr>
        <w:pStyle w:val="Titel"/>
      </w:pPr>
    </w:p>
    <w:p w14:paraId="28E473F0" w14:textId="77777777" w:rsidR="0033396E" w:rsidRDefault="004F3958">
      <w:pPr>
        <w:pStyle w:val="Titel"/>
      </w:pPr>
      <w:r>
        <w:t>To the Manuscript</w:t>
      </w:r>
    </w:p>
    <w:p w14:paraId="5F408E6F" w14:textId="77777777" w:rsidR="0033396E" w:rsidRDefault="0033396E">
      <w:pPr>
        <w:pStyle w:val="Titel"/>
      </w:pPr>
    </w:p>
    <w:p w14:paraId="4AA526C5" w14:textId="77777777" w:rsidR="0033396E" w:rsidRDefault="004F3958">
      <w:pPr>
        <w:pStyle w:val="Titel"/>
      </w:pPr>
      <w:r>
        <w:t>How misinformation as accessed through Google varies with input language and geolocation: A comparison of Covid-19 conspiracy narratives retrieved from five countries in response to Russian versus English language queries</w:t>
      </w:r>
    </w:p>
    <w:p w14:paraId="3CCD235E" w14:textId="77777777" w:rsidR="0033396E" w:rsidRDefault="0033396E">
      <w:pPr>
        <w:pStyle w:val="Heading2"/>
      </w:pPr>
    </w:p>
    <w:p w14:paraId="24D291C9" w14:textId="77777777" w:rsidR="0033396E" w:rsidRDefault="0033396E"/>
    <w:p w14:paraId="3D2F8E2F" w14:textId="77777777" w:rsidR="0033396E" w:rsidRDefault="0033396E"/>
    <w:p w14:paraId="646E6375" w14:textId="77777777" w:rsidR="0033396E" w:rsidRDefault="0033396E"/>
    <w:p w14:paraId="79EA7D28" w14:textId="77777777" w:rsidR="0033396E" w:rsidRDefault="0033396E"/>
    <w:p w14:paraId="33D058D3" w14:textId="77777777" w:rsidR="0033396E" w:rsidRDefault="0033396E"/>
    <w:p w14:paraId="5AEC62B4" w14:textId="77777777" w:rsidR="0033396E" w:rsidRDefault="0033396E"/>
    <w:p w14:paraId="15AE38C1" w14:textId="77777777" w:rsidR="0033396E" w:rsidRDefault="0033396E"/>
    <w:sdt>
      <w:sdtPr>
        <w:rPr>
          <w:rFonts w:ascii="Times New Roman" w:hAnsi="Times New Roman" w:cs="Times New Roman"/>
          <w:sz w:val="24"/>
          <w:szCs w:val="24"/>
          <w:lang w:val="en-US"/>
        </w:rPr>
        <w:id w:val="-1700311537"/>
        <w:docPartObj>
          <w:docPartGallery w:val="Table of Contents"/>
          <w:docPartUnique/>
        </w:docPartObj>
      </w:sdtPr>
      <w:sdtEndPr/>
      <w:sdtContent>
        <w:p w14:paraId="0ADC4822" w14:textId="77777777" w:rsidR="0033396E" w:rsidRDefault="004F3958">
          <w:pPr>
            <w:pStyle w:val="Inhaltsverzeichnisberschri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Content</w:t>
          </w:r>
        </w:p>
        <w:p w14:paraId="3FC7FFE4" w14:textId="77777777" w:rsidR="0033396E" w:rsidRDefault="004F3958">
          <w:pPr>
            <w:pStyle w:val="Verzeichnis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052966" w:tooltip="#_Toc86052966" w:history="1">
            <w:r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>
              <w:rPr>
                <w:rStyle w:val="Hyperlink"/>
                <w:rFonts w:asciiTheme="minorHAnsi" w:eastAsiaTheme="minorEastAsia" w:hAnsiTheme="minorHAnsi" w:cstheme="minorBidi"/>
              </w:rPr>
              <w:t>Search terms deployed in the original languages</w:t>
            </w:r>
            <w:r>
              <w:rPr>
                <w:rFonts w:asciiTheme="minorHAnsi" w:eastAsiaTheme="minorEastAsia" w:hAnsiTheme="minorHAnsi" w:cstheme="minorBidi"/>
              </w:rPr>
              <w:tab/>
            </w:r>
            <w:r>
              <w:rPr>
                <w:rFonts w:asciiTheme="minorHAnsi" w:eastAsiaTheme="minorEastAsia" w:hAnsiTheme="minorHAnsi" w:cstheme="minorBidi"/>
              </w:rPr>
              <w:fldChar w:fldCharType="begin"/>
            </w:r>
            <w:r>
              <w:rPr>
                <w:rFonts w:asciiTheme="minorHAnsi" w:eastAsiaTheme="minorEastAsia" w:hAnsiTheme="minorHAnsi" w:cstheme="minorBidi"/>
              </w:rPr>
              <w:instrText xml:space="preserve"> PAGEREF _Toc86052966 \h </w:instrText>
            </w:r>
            <w:r>
              <w:rPr>
                <w:rFonts w:asciiTheme="minorHAnsi" w:eastAsiaTheme="minorEastAsia" w:hAnsiTheme="minorHAnsi" w:cstheme="minorBidi"/>
              </w:rPr>
            </w:r>
            <w:r>
              <w:rPr>
                <w:rFonts w:asciiTheme="minorHAnsi" w:eastAsiaTheme="minorEastAsia" w:hAnsiTheme="minorHAnsi" w:cstheme="minorBidi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76B0A8DD" w14:textId="77777777" w:rsidR="0033396E" w:rsidRDefault="00D70333">
          <w:pPr>
            <w:pStyle w:val="Verzeichnis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67" w:tooltip="#_Toc86052967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2.</w:t>
            </w:r>
            <w:r w:rsidR="004F3958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Code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_Toc86052967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3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724B1AB9" w14:textId="77777777" w:rsidR="0033396E" w:rsidRDefault="00D70333">
          <w:pPr>
            <w:pStyle w:val="Verzeichnis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68" w:tooltip="#_Toc86052968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3.</w:t>
            </w:r>
            <w:r w:rsidR="004F3958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Data set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_Toc86052968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3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464D0F89" w14:textId="77777777" w:rsidR="0033396E" w:rsidRDefault="00D70333">
          <w:pPr>
            <w:pStyle w:val="Verzeichnis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69" w:tooltip="#_Toc86052969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4.</w:t>
            </w:r>
            <w:r w:rsidR="004F3958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Intercoder reliability tests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_Toc86052969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4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1559DD01" w14:textId="77777777" w:rsidR="0033396E" w:rsidRDefault="00D70333">
          <w:pPr>
            <w:pStyle w:val="Verzeichnis1"/>
            <w:tabs>
              <w:tab w:val="left" w:pos="567"/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0" w:tooltip="#_Toc86052970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5.</w:t>
            </w:r>
            <w:r w:rsidR="004F3958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Additional Analysis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_Toc86052970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5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338027DC" w14:textId="77777777" w:rsidR="0033396E" w:rsidRDefault="00D70333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1" w:tooltip="#_Toc86052971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RQ2a. How Source Pages Connected With Russia’s Ruling Elites Contribute to the Spread of Conspiracy Theories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_Toc86052971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5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5685FB1D" w14:textId="77777777" w:rsidR="0033396E" w:rsidRDefault="00D70333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2" w:tooltip="#_Toc86052972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RQ2b. Proportion of Conspiracy Narratives Spread by Source Type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_Toc86052972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6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6CFF595B" w14:textId="77777777" w:rsidR="0033396E" w:rsidRDefault="00D70333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3" w:tooltip="#_Toc86052973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H1a. Sources affiliated with Russia’s ruling elites by query language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_Toc86052973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7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1B13DF63" w14:textId="77777777" w:rsidR="0033396E" w:rsidRDefault="00D70333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4" w:tooltip="#_Toc86052974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H1b. Undebunked Conspiracy Theories in English and Russian Language Query Results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_Toc86052974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8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646D9F05" w14:textId="77777777" w:rsidR="0033396E" w:rsidRDefault="00D70333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86052975" w:tooltip="#_Toc86052975" w:history="1">
            <w:r w:rsidR="004F3958">
              <w:rPr>
                <w:rStyle w:val="Hyperlink"/>
                <w:rFonts w:asciiTheme="minorHAnsi" w:eastAsiaTheme="minorEastAsia" w:hAnsiTheme="minorHAnsi" w:cstheme="minorBidi"/>
              </w:rPr>
              <w:t>H1c: Proportion of US Plotters Blamed in Search Result Pages by Language</w:t>
            </w:r>
            <w:r w:rsidR="004F3958">
              <w:rPr>
                <w:rFonts w:asciiTheme="minorHAnsi" w:eastAsiaTheme="minorEastAsia" w:hAnsiTheme="minorHAnsi" w:cstheme="minorBidi"/>
              </w:rPr>
              <w:tab/>
            </w:r>
            <w:r w:rsidR="004F3958">
              <w:rPr>
                <w:rFonts w:asciiTheme="minorHAnsi" w:eastAsiaTheme="minorEastAsia" w:hAnsiTheme="minorHAnsi" w:cstheme="minorBidi"/>
              </w:rPr>
              <w:fldChar w:fldCharType="begin"/>
            </w:r>
            <w:r w:rsidR="004F3958">
              <w:rPr>
                <w:rFonts w:asciiTheme="minorHAnsi" w:eastAsiaTheme="minorEastAsia" w:hAnsiTheme="minorHAnsi" w:cstheme="minorBidi"/>
              </w:rPr>
              <w:instrText xml:space="preserve"> PAGEREF _Toc86052975 \h </w:instrText>
            </w:r>
            <w:r w:rsidR="004F3958">
              <w:rPr>
                <w:rFonts w:asciiTheme="minorHAnsi" w:eastAsiaTheme="minorEastAsia" w:hAnsiTheme="minorHAnsi" w:cstheme="minorBidi"/>
              </w:rPr>
            </w:r>
            <w:r w:rsidR="004F3958">
              <w:rPr>
                <w:rFonts w:asciiTheme="minorHAnsi" w:eastAsiaTheme="minorEastAsia" w:hAnsiTheme="minorHAnsi" w:cstheme="minorBidi"/>
              </w:rPr>
              <w:fldChar w:fldCharType="separate"/>
            </w:r>
            <w:r w:rsidR="004F3958">
              <w:rPr>
                <w:rFonts w:asciiTheme="minorHAnsi" w:eastAsiaTheme="minorEastAsia" w:hAnsiTheme="minorHAnsi" w:cstheme="minorBidi"/>
              </w:rPr>
              <w:t>9</w:t>
            </w:r>
            <w:r w:rsidR="004F3958">
              <w:rPr>
                <w:rFonts w:asciiTheme="minorHAnsi" w:eastAsiaTheme="minorEastAsia" w:hAnsiTheme="minorHAnsi" w:cstheme="minorBidi"/>
              </w:rPr>
              <w:fldChar w:fldCharType="end"/>
            </w:r>
          </w:hyperlink>
        </w:p>
        <w:p w14:paraId="5C7A7CA6" w14:textId="77777777" w:rsidR="0033396E" w:rsidRDefault="004F3958">
          <w:r>
            <w:rPr>
              <w:rFonts w:asciiTheme="minorHAnsi" w:eastAsiaTheme="minorEastAsia" w:hAnsiTheme="minorHAnsi" w:cstheme="minorBidi"/>
            </w:rPr>
            <w:fldChar w:fldCharType="end"/>
          </w:r>
        </w:p>
      </w:sdtContent>
    </w:sdt>
    <w:p w14:paraId="620CD37B" w14:textId="77777777" w:rsidR="0033396E" w:rsidRDefault="0033396E"/>
    <w:p w14:paraId="2119F418" w14:textId="77777777" w:rsidR="0033396E" w:rsidRDefault="004F3958">
      <w:r>
        <w:rPr>
          <w:rFonts w:asciiTheme="minorHAnsi" w:eastAsiaTheme="minorEastAsia" w:hAnsiTheme="minorHAnsi" w:cstheme="minorBidi"/>
        </w:rPr>
        <w:br w:type="page"/>
      </w:r>
    </w:p>
    <w:p w14:paraId="7BB61176" w14:textId="77777777" w:rsidR="0033396E" w:rsidRDefault="004F3958">
      <w:pPr>
        <w:pStyle w:val="berschrift1"/>
      </w:pPr>
      <w:bookmarkStart w:id="1" w:name="_Toc86052966"/>
      <w:r>
        <w:rPr>
          <w:rFonts w:asciiTheme="minorHAnsi" w:eastAsiaTheme="minorEastAsia" w:hAnsiTheme="minorHAnsi" w:cstheme="minorBidi"/>
        </w:rPr>
        <w:lastRenderedPageBreak/>
        <w:t>Search terms deployed in the original languages</w:t>
      </w:r>
      <w:bookmarkEnd w:id="1"/>
    </w:p>
    <w:p w14:paraId="12C8C66B" w14:textId="77777777" w:rsidR="0033396E" w:rsidRDefault="004F3958">
      <w:pPr>
        <w:pStyle w:val="Listenabsatz"/>
        <w:numPr>
          <w:ilvl w:val="0"/>
          <w:numId w:val="1"/>
        </w:numPr>
      </w:pPr>
      <w:r>
        <w:rPr>
          <w:rFonts w:asciiTheme="minorHAnsi" w:eastAsiaTheme="minorEastAsia" w:hAnsiTheme="minorHAnsi" w:cstheme="minorBidi"/>
        </w:rPr>
        <w:t xml:space="preserve">English </w:t>
      </w:r>
      <w:r>
        <w:rPr>
          <w:rFonts w:asciiTheme="minorHAnsi" w:eastAsiaTheme="minorEastAsia" w:hAnsiTheme="minorHAnsi" w:cstheme="minorBidi"/>
        </w:rPr>
        <w:br/>
        <w:t>“covid+19”, “covid+19+origin”, "covid+19+truth", "covid+19+conspiracy+theories";</w:t>
      </w:r>
      <w:r>
        <w:rPr>
          <w:rFonts w:asciiTheme="minorHAnsi" w:eastAsiaTheme="minorEastAsia" w:hAnsiTheme="minorHAnsi" w:cstheme="minorBidi"/>
        </w:rPr>
        <w:br/>
      </w:r>
    </w:p>
    <w:p w14:paraId="3B70B5BD" w14:textId="77777777" w:rsidR="0033396E" w:rsidRDefault="004F3958">
      <w:pPr>
        <w:pStyle w:val="Listenabsatz"/>
        <w:numPr>
          <w:ilvl w:val="0"/>
          <w:numId w:val="1"/>
        </w:numPr>
      </w:pPr>
      <w:r>
        <w:rPr>
          <w:rFonts w:asciiTheme="minorHAnsi" w:eastAsiaTheme="minorEastAsia" w:hAnsiTheme="minorHAnsi" w:cstheme="minorBidi"/>
        </w:rPr>
        <w:t>Russia:</w:t>
      </w:r>
      <w:r>
        <w:rPr>
          <w:rFonts w:asciiTheme="minorHAnsi" w:eastAsiaTheme="minorEastAsia" w:hAnsiTheme="minorHAnsi" w:cstheme="minorBidi"/>
        </w:rPr>
        <w:br/>
        <w:t>“</w:t>
      </w:r>
      <w:proofErr w:type="spellStart"/>
      <w:r>
        <w:rPr>
          <w:rFonts w:asciiTheme="minorHAnsi" w:eastAsiaTheme="minorEastAsia" w:hAnsiTheme="minorHAnsi" w:cstheme="minorBidi"/>
        </w:rPr>
        <w:t>коронавирус</w:t>
      </w:r>
      <w:proofErr w:type="spellEnd"/>
      <w:r>
        <w:rPr>
          <w:rFonts w:asciiTheme="minorHAnsi" w:eastAsiaTheme="minorEastAsia" w:hAnsiTheme="minorHAnsi" w:cstheme="minorBidi"/>
        </w:rPr>
        <w:t>”, “</w:t>
      </w:r>
      <w:proofErr w:type="spellStart"/>
      <w:r>
        <w:rPr>
          <w:rFonts w:asciiTheme="minorHAnsi" w:eastAsiaTheme="minorEastAsia" w:hAnsiTheme="minorHAnsi" w:cstheme="minorBidi"/>
        </w:rPr>
        <w:t>коронавирус+происхождение</w:t>
      </w:r>
      <w:proofErr w:type="spellEnd"/>
      <w:r>
        <w:rPr>
          <w:rFonts w:asciiTheme="minorHAnsi" w:eastAsiaTheme="minorEastAsia" w:hAnsiTheme="minorHAnsi" w:cstheme="minorBidi"/>
        </w:rPr>
        <w:t>”, "</w:t>
      </w:r>
      <w:proofErr w:type="spellStart"/>
      <w:r>
        <w:rPr>
          <w:rFonts w:asciiTheme="minorHAnsi" w:eastAsiaTheme="minorEastAsia" w:hAnsiTheme="minorHAnsi" w:cstheme="minorBidi"/>
        </w:rPr>
        <w:t>коронавирус+правда</w:t>
      </w:r>
      <w:proofErr w:type="spellEnd"/>
      <w:r>
        <w:rPr>
          <w:rFonts w:asciiTheme="minorHAnsi" w:eastAsiaTheme="minorEastAsia" w:hAnsiTheme="minorHAnsi" w:cstheme="minorBidi"/>
        </w:rPr>
        <w:t>", "</w:t>
      </w:r>
      <w:proofErr w:type="spellStart"/>
      <w:r>
        <w:rPr>
          <w:rFonts w:asciiTheme="minorHAnsi" w:eastAsiaTheme="minorEastAsia" w:hAnsiTheme="minorHAnsi" w:cstheme="minorBidi"/>
        </w:rPr>
        <w:t>коронавирус+теории+заговора</w:t>
      </w:r>
      <w:proofErr w:type="spellEnd"/>
      <w:r>
        <w:rPr>
          <w:rFonts w:asciiTheme="minorHAnsi" w:eastAsiaTheme="minorEastAsia" w:hAnsiTheme="minorHAnsi" w:cstheme="minorBidi"/>
        </w:rPr>
        <w:t>".</w:t>
      </w:r>
    </w:p>
    <w:p w14:paraId="6DF8D658" w14:textId="77777777" w:rsidR="0033396E" w:rsidRDefault="0033396E"/>
    <w:p w14:paraId="7E43E121" w14:textId="77777777" w:rsidR="0033396E" w:rsidRDefault="004F3958">
      <w:pPr>
        <w:pStyle w:val="berschrift1"/>
      </w:pPr>
      <w:bookmarkStart w:id="2" w:name="_Toc86052967"/>
      <w:r>
        <w:rPr>
          <w:rFonts w:asciiTheme="minorHAnsi" w:eastAsiaTheme="minorEastAsia" w:hAnsiTheme="minorHAnsi" w:cstheme="minorBidi"/>
        </w:rPr>
        <w:t>Code</w:t>
      </w:r>
      <w:bookmarkEnd w:id="2"/>
    </w:p>
    <w:p w14:paraId="0D20B63D" w14:textId="77777777" w:rsidR="0033396E" w:rsidRDefault="004F3958">
      <w:r>
        <w:rPr>
          <w:rFonts w:asciiTheme="minorHAnsi" w:eastAsiaTheme="minorEastAsia" w:hAnsiTheme="minorHAnsi" w:cstheme="minorBidi"/>
        </w:rPr>
        <w:t xml:space="preserve">The Python code used to collect data for this study is openly available in the following GitHub repository:  </w:t>
      </w:r>
    </w:p>
    <w:p w14:paraId="3AFBF064" w14:textId="77777777" w:rsidR="0033396E" w:rsidRDefault="004F3958">
      <w:r>
        <w:rPr>
          <w:rFonts w:asciiTheme="minorHAnsi" w:eastAsiaTheme="minorEastAsia" w:hAnsiTheme="minorHAnsi" w:cstheme="minorBidi"/>
        </w:rPr>
        <w:t>ANONYMIZED FOR REVIEW</w:t>
      </w:r>
    </w:p>
    <w:p w14:paraId="6E4208F0" w14:textId="77777777" w:rsidR="0033396E" w:rsidRDefault="0033396E"/>
    <w:p w14:paraId="765DCC81" w14:textId="77777777" w:rsidR="0033396E" w:rsidRDefault="004F3958">
      <w:pPr>
        <w:pStyle w:val="berschrift1"/>
      </w:pPr>
      <w:bookmarkStart w:id="3" w:name="_Toc86052968"/>
      <w:r>
        <w:rPr>
          <w:rFonts w:asciiTheme="minorHAnsi" w:eastAsiaTheme="minorEastAsia" w:hAnsiTheme="minorHAnsi" w:cstheme="minorBidi"/>
        </w:rPr>
        <w:t>Data set</w:t>
      </w:r>
      <w:bookmarkEnd w:id="3"/>
    </w:p>
    <w:p w14:paraId="077B71AB" w14:textId="77777777" w:rsidR="0033396E" w:rsidRDefault="004F3958">
      <w:bookmarkStart w:id="4" w:name="_Toc80876500"/>
      <w:r>
        <w:rPr>
          <w:rFonts w:asciiTheme="minorHAnsi" w:eastAsiaTheme="minorEastAsia" w:hAnsiTheme="minorHAnsi" w:cstheme="minorBidi"/>
        </w:rPr>
        <w:t>The following data set is provided as supplementary files to the manuscript:</w:t>
      </w:r>
      <w:bookmarkEnd w:id="4"/>
      <w:r>
        <w:rPr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</w:rPr>
        <w:t>DS_Full_RU_EN.sav</w:t>
      </w:r>
      <w:proofErr w:type="spellEnd"/>
      <w:r>
        <w:rPr>
          <w:rFonts w:asciiTheme="minorHAnsi" w:eastAsiaTheme="minorEastAsia" w:hAnsiTheme="minorHAnsi" w:cstheme="minorBidi"/>
        </w:rPr>
        <w:t xml:space="preserve"> (N = 8,800).</w:t>
      </w:r>
    </w:p>
    <w:p w14:paraId="25C469E4" w14:textId="77777777" w:rsidR="0033396E" w:rsidRDefault="0033396E"/>
    <w:p w14:paraId="7B1F0F37" w14:textId="77777777" w:rsidR="0033396E" w:rsidRDefault="004F3958">
      <w:pPr>
        <w:rPr>
          <w:rFonts w:eastAsiaTheme="majorEastAsia"/>
          <w:b/>
        </w:rPr>
      </w:pPr>
      <w:r>
        <w:rPr>
          <w:rFonts w:asciiTheme="minorHAnsi" w:eastAsiaTheme="minorEastAsia" w:hAnsiTheme="minorHAnsi" w:cstheme="minorBidi"/>
        </w:rPr>
        <w:br w:type="page"/>
      </w:r>
    </w:p>
    <w:p w14:paraId="7197A471" w14:textId="77777777" w:rsidR="0033396E" w:rsidRDefault="004F3958">
      <w:pPr>
        <w:pStyle w:val="berschrift1"/>
      </w:pPr>
      <w:bookmarkStart w:id="5" w:name="_Toc86052969"/>
      <w:r>
        <w:rPr>
          <w:rFonts w:asciiTheme="minorHAnsi" w:eastAsiaTheme="minorEastAsia" w:hAnsiTheme="minorHAnsi" w:cstheme="minorBidi"/>
        </w:rPr>
        <w:lastRenderedPageBreak/>
        <w:t>Intercoder reliability tests</w:t>
      </w:r>
      <w:bookmarkEnd w:id="5"/>
    </w:p>
    <w:p w14:paraId="618C7FCE" w14:textId="77777777" w:rsidR="0033396E" w:rsidRDefault="004F3958">
      <w:r>
        <w:rPr>
          <w:rFonts w:asciiTheme="minorHAnsi" w:eastAsiaTheme="minorEastAsia" w:hAnsiTheme="minorHAnsi" w:cstheme="minorBidi"/>
        </w:rPr>
        <w:t xml:space="preserve">In total, three intercoder reliability tests were conducted by two researchers, consisting of a total of 175 unique English-language search results. The following table summarizes the highest values (percent agreement and </w:t>
      </w:r>
      <w:proofErr w:type="spellStart"/>
      <w:proofErr w:type="gramStart"/>
      <w:r>
        <w:rPr>
          <w:rFonts w:asciiTheme="minorHAnsi" w:eastAsiaTheme="minorEastAsia" w:hAnsiTheme="minorHAnsi" w:cstheme="minorBidi"/>
        </w:rPr>
        <w:t>Krippendorff‘</w:t>
      </w:r>
      <w:proofErr w:type="gramEnd"/>
      <w:r>
        <w:rPr>
          <w:rFonts w:asciiTheme="minorHAnsi" w:eastAsiaTheme="minorEastAsia" w:hAnsiTheme="minorHAnsi" w:cstheme="minorBidi"/>
        </w:rPr>
        <w:t>s</w:t>
      </w:r>
      <w:proofErr w:type="spellEnd"/>
      <w:r>
        <w:rPr>
          <w:rFonts w:asciiTheme="minorHAnsi" w:eastAsiaTheme="minorEastAsia" w:hAnsiTheme="minorHAnsi" w:cstheme="minorBidi"/>
        </w:rPr>
        <w:t xml:space="preserve"> alpha) we achieved across all three reliability tests.</w:t>
      </w:r>
    </w:p>
    <w:p w14:paraId="660FEC4F" w14:textId="77777777" w:rsidR="0033396E" w:rsidRDefault="0033396E"/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2268"/>
        <w:gridCol w:w="2659"/>
      </w:tblGrid>
      <w:tr w:rsidR="0033396E" w14:paraId="184405DB" w14:textId="77777777">
        <w:trPr>
          <w:trHeight w:val="317"/>
        </w:trPr>
        <w:tc>
          <w:tcPr>
            <w:tcW w:w="492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BE970D0" w14:textId="77777777" w:rsidR="0033396E" w:rsidRDefault="004F3958">
            <w:r>
              <w:t>Variable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5999470" w14:textId="77777777" w:rsidR="0033396E" w:rsidRDefault="004F3958">
            <w:r>
              <w:t>Percent agreement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FE03AFE" w14:textId="77777777" w:rsidR="0033396E" w:rsidRDefault="004F3958">
            <w:proofErr w:type="spellStart"/>
            <w:proofErr w:type="gramStart"/>
            <w:r>
              <w:t>Krippendorff‘</w:t>
            </w:r>
            <w:proofErr w:type="gramEnd"/>
            <w:r>
              <w:t>s</w:t>
            </w:r>
            <w:proofErr w:type="spellEnd"/>
            <w:r>
              <w:t xml:space="preserve"> alpha</w:t>
            </w:r>
          </w:p>
        </w:tc>
      </w:tr>
      <w:tr w:rsidR="0033396E" w14:paraId="72122B57" w14:textId="77777777">
        <w:trPr>
          <w:trHeight w:val="317"/>
        </w:trPr>
        <w:tc>
          <w:tcPr>
            <w:tcW w:w="4926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A16566" w14:textId="77777777" w:rsidR="0033396E" w:rsidRDefault="004F3958">
            <w:r>
              <w:t xml:space="preserve">V8: Type of Source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BBAE6E" w14:textId="77777777" w:rsidR="0033396E" w:rsidRDefault="004F3958">
            <w:r>
              <w:t>85.7%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1F8A87" w14:textId="77777777" w:rsidR="0033396E" w:rsidRDefault="004F3958">
            <w:r>
              <w:t>.842</w:t>
            </w:r>
          </w:p>
        </w:tc>
      </w:tr>
      <w:tr w:rsidR="0033396E" w14:paraId="15C67C62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15A1B1" w14:textId="77777777" w:rsidR="0033396E" w:rsidRDefault="004F3958">
            <w:r>
              <w:t>V9: Geographical Origin of Source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E8CB28" w14:textId="77777777" w:rsidR="0033396E" w:rsidRDefault="004F3958">
            <w:r>
              <w:t>87.9%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C69ECA" w14:textId="77777777" w:rsidR="0033396E" w:rsidRDefault="004F3958">
            <w:r>
              <w:t>.832</w:t>
            </w:r>
          </w:p>
        </w:tc>
      </w:tr>
      <w:tr w:rsidR="0033396E" w14:paraId="54809B90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9E7CA3" w14:textId="77777777" w:rsidR="0033396E" w:rsidRDefault="004F3958">
            <w:r>
              <w:t xml:space="preserve">V10: </w:t>
            </w:r>
            <w:proofErr w:type="gramStart"/>
            <w:r>
              <w:t>Russia‘</w:t>
            </w:r>
            <w:proofErr w:type="gramEnd"/>
            <w:r>
              <w:t>s Influence on Source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206C88" w14:textId="77777777" w:rsidR="0033396E" w:rsidRDefault="004F3958">
            <w:r>
              <w:t>95.9%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F065DC" w14:textId="77777777" w:rsidR="0033396E" w:rsidRDefault="004F3958">
            <w:r>
              <w:t>.915</w:t>
            </w:r>
          </w:p>
        </w:tc>
      </w:tr>
      <w:tr w:rsidR="0033396E" w14:paraId="65B1FC09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DCB9B4" w14:textId="77777777" w:rsidR="0033396E" w:rsidRDefault="004F3958">
            <w:r>
              <w:t>V11: Accessibility of Website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CD18CB" w14:textId="77777777" w:rsidR="0033396E" w:rsidRDefault="004F3958">
            <w:r>
              <w:t>100%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3CD487" w14:textId="77777777" w:rsidR="0033396E" w:rsidRDefault="004F3958">
            <w:r>
              <w:t>1</w:t>
            </w:r>
          </w:p>
        </w:tc>
      </w:tr>
      <w:tr w:rsidR="0033396E" w14:paraId="08A0B644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1ED090" w14:textId="77777777" w:rsidR="0033396E" w:rsidRDefault="004F3958">
            <w:r>
              <w:t>V12: Actual Item Language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3428B6" w14:textId="77777777" w:rsidR="0033396E" w:rsidRDefault="004F3958">
            <w:r>
              <w:t>99.0%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0AA675" w14:textId="77777777" w:rsidR="0033396E" w:rsidRDefault="004F3958">
            <w:r>
              <w:t>.663</w:t>
            </w:r>
          </w:p>
        </w:tc>
      </w:tr>
      <w:tr w:rsidR="0033396E" w14:paraId="551A24B1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7D076D" w14:textId="77777777" w:rsidR="0033396E" w:rsidRDefault="004F3958">
            <w:r>
              <w:t>V13: Date of Publication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92A755" w14:textId="77777777" w:rsidR="0033396E" w:rsidRDefault="004F3958">
            <w:r>
              <w:t>100%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2A2D57" w14:textId="77777777" w:rsidR="0033396E" w:rsidRDefault="004F3958">
            <w:r>
              <w:t>1</w:t>
            </w:r>
          </w:p>
        </w:tc>
      </w:tr>
      <w:tr w:rsidR="0033396E" w14:paraId="6B26D5CB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FE7C15" w14:textId="77777777" w:rsidR="0033396E" w:rsidRDefault="004F3958">
            <w:r>
              <w:t>V14: Title of the Item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EB0D0B" w14:textId="77777777" w:rsidR="0033396E" w:rsidRDefault="004F3958">
            <w:r>
              <w:t>100%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60298E" w14:textId="77777777" w:rsidR="0033396E" w:rsidRDefault="004F3958">
            <w:r>
              <w:t>1</w:t>
            </w:r>
          </w:p>
        </w:tc>
      </w:tr>
      <w:tr w:rsidR="0033396E" w14:paraId="2B6AD41A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E4C934" w14:textId="77777777" w:rsidR="0033396E" w:rsidRDefault="004F3958">
            <w:r>
              <w:t>V15: Presence of Pay Wall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079E7E" w14:textId="77777777" w:rsidR="0033396E" w:rsidRDefault="004F3958">
            <w:r>
              <w:t>97.0%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581000" w14:textId="77777777" w:rsidR="0033396E" w:rsidRDefault="004F3958">
            <w:r>
              <w:t>.388</w:t>
            </w:r>
          </w:p>
        </w:tc>
      </w:tr>
      <w:tr w:rsidR="0033396E" w14:paraId="68C5448A" w14:textId="77777777">
        <w:trPr>
          <w:trHeight w:val="317"/>
        </w:trPr>
        <w:tc>
          <w:tcPr>
            <w:tcW w:w="49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57A5EA" w14:textId="77777777" w:rsidR="0033396E" w:rsidRDefault="004F3958">
            <w:r>
              <w:t>V16: Presence of Conspiracy Theories</w:t>
            </w:r>
          </w:p>
        </w:tc>
        <w:tc>
          <w:tcPr>
            <w:tcW w:w="2268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84CBE4" w14:textId="77777777" w:rsidR="0033396E" w:rsidRDefault="004F3958">
            <w:r>
              <w:t>91.8%</w:t>
            </w:r>
          </w:p>
        </w:tc>
        <w:tc>
          <w:tcPr>
            <w:tcW w:w="265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8EA10D" w14:textId="77777777" w:rsidR="0033396E" w:rsidRDefault="004F3958">
            <w:r>
              <w:t>.862</w:t>
            </w:r>
          </w:p>
        </w:tc>
      </w:tr>
      <w:tr w:rsidR="0033396E" w14:paraId="47EBAF47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E353A5" w14:textId="77777777" w:rsidR="0033396E" w:rsidRDefault="004F3958">
            <w:r>
              <w:t>V17: Specific Conspiracy Plots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0CE844" w14:textId="77777777" w:rsidR="0033396E" w:rsidRDefault="0033396E"/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372DFB" w14:textId="77777777" w:rsidR="0033396E" w:rsidRDefault="0033396E"/>
        </w:tc>
      </w:tr>
      <w:tr w:rsidR="0033396E" w14:paraId="7BBBE96B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B0205E" w14:textId="77777777" w:rsidR="0033396E" w:rsidRDefault="004F3958">
            <w:r>
              <w:t>V17a: Biological Weapon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D68D5D" w14:textId="77777777" w:rsidR="0033396E" w:rsidRDefault="004F3958">
            <w:r>
              <w:t>92.6%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FA131D" w14:textId="77777777" w:rsidR="0033396E" w:rsidRDefault="004F3958">
            <w:r>
              <w:t>.854</w:t>
            </w:r>
          </w:p>
        </w:tc>
      </w:tr>
      <w:tr w:rsidR="0033396E" w14:paraId="798FEDA4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F69C50" w14:textId="77777777" w:rsidR="0033396E" w:rsidRDefault="004F3958">
            <w:r>
              <w:t>V17b: 5G Towers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D79F5F" w14:textId="77777777" w:rsidR="0033396E" w:rsidRDefault="004F3958">
            <w:r>
              <w:t>96.3%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09F885" w14:textId="77777777" w:rsidR="0033396E" w:rsidRDefault="004F3958">
            <w:r>
              <w:t>.784</w:t>
            </w:r>
          </w:p>
        </w:tc>
      </w:tr>
      <w:tr w:rsidR="0033396E" w14:paraId="209EA98F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9C98ED" w14:textId="77777777" w:rsidR="0033396E" w:rsidRDefault="004F3958">
            <w:r>
              <w:t>V17c: Control Through Vaccine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A388C1" w14:textId="77777777" w:rsidR="0033396E" w:rsidRDefault="004F3958">
            <w:r>
              <w:t>96.3%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C200A0" w14:textId="77777777" w:rsidR="0033396E" w:rsidRDefault="004F3958">
            <w:r>
              <w:t>.839</w:t>
            </w:r>
          </w:p>
        </w:tc>
      </w:tr>
      <w:tr w:rsidR="0033396E" w14:paraId="240BA881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DB859B" w14:textId="77777777" w:rsidR="0033396E" w:rsidRDefault="004F3958">
            <w:r>
              <w:t>V17d: Different Origin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A136B1" w14:textId="77777777" w:rsidR="0033396E" w:rsidRDefault="004F3958">
            <w:r>
              <w:t>81.5%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BC04AA" w14:textId="77777777" w:rsidR="0033396E" w:rsidRDefault="004F3958">
            <w:r>
              <w:t>.618</w:t>
            </w:r>
          </w:p>
        </w:tc>
      </w:tr>
      <w:tr w:rsidR="0033396E" w14:paraId="24296F4B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4C1FEC" w14:textId="77777777" w:rsidR="0033396E" w:rsidRDefault="004F3958">
            <w:r>
              <w:t>V17e: Distortion of Information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719060" w14:textId="77777777" w:rsidR="0033396E" w:rsidRDefault="004F3958">
            <w:r>
              <w:t>74.1%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BCA598" w14:textId="77777777" w:rsidR="0033396E" w:rsidRDefault="004F3958">
            <w:r>
              <w:t>.442</w:t>
            </w:r>
          </w:p>
        </w:tc>
      </w:tr>
      <w:tr w:rsidR="0033396E" w14:paraId="0DE23ABC" w14:textId="77777777"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9F5720" w14:textId="77777777" w:rsidR="0033396E" w:rsidRDefault="004F3958">
            <w:r>
              <w:t>V18: Geographical Origin of Plotter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DE6062" w14:textId="77777777" w:rsidR="0033396E" w:rsidRDefault="004F3958">
            <w:r>
              <w:t>81.5%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246FD0" w14:textId="77777777" w:rsidR="0033396E" w:rsidRDefault="004F3958">
            <w:r>
              <w:t>.723</w:t>
            </w:r>
          </w:p>
        </w:tc>
      </w:tr>
      <w:tr w:rsidR="0033396E" w14:paraId="2F42C5AB" w14:textId="77777777">
        <w:trPr>
          <w:trHeight w:val="309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AF3EC4E" w14:textId="77777777" w:rsidR="0033396E" w:rsidRDefault="004F3958">
            <w:r>
              <w:t>V19: Geographical Origin of Victim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ABD340B" w14:textId="77777777" w:rsidR="0033396E" w:rsidRDefault="004F3958">
            <w:r>
              <w:t>63%</w:t>
            </w:r>
          </w:p>
        </w:tc>
        <w:tc>
          <w:tcPr>
            <w:tcW w:w="26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7825D52" w14:textId="77777777" w:rsidR="0033396E" w:rsidRDefault="004F3958">
            <w:r>
              <w:t>.447</w:t>
            </w:r>
          </w:p>
        </w:tc>
      </w:tr>
    </w:tbl>
    <w:p w14:paraId="2FA5F169" w14:textId="77777777" w:rsidR="0033396E" w:rsidRDefault="0033396E"/>
    <w:p w14:paraId="0C2B1D25" w14:textId="77777777" w:rsidR="0033396E" w:rsidRDefault="0033396E"/>
    <w:p w14:paraId="6D09B94E" w14:textId="77777777" w:rsidR="0033396E" w:rsidRDefault="004F3958">
      <w:pPr>
        <w:rPr>
          <w:rFonts w:eastAsiaTheme="majorEastAsia"/>
          <w:b/>
        </w:rPr>
      </w:pPr>
      <w:r>
        <w:rPr>
          <w:rFonts w:asciiTheme="minorHAnsi" w:eastAsiaTheme="minorEastAsia" w:hAnsiTheme="minorHAnsi" w:cstheme="minorBidi"/>
        </w:rPr>
        <w:br w:type="page"/>
      </w:r>
    </w:p>
    <w:p w14:paraId="2916CD43" w14:textId="77777777" w:rsidR="0033396E" w:rsidRDefault="004F3958">
      <w:pPr>
        <w:pStyle w:val="berschrift1"/>
      </w:pPr>
      <w:bookmarkStart w:id="6" w:name="_Toc86052970"/>
      <w:r>
        <w:rPr>
          <w:rFonts w:asciiTheme="minorHAnsi" w:eastAsiaTheme="minorEastAsia" w:hAnsiTheme="minorHAnsi" w:cstheme="minorBidi"/>
        </w:rPr>
        <w:lastRenderedPageBreak/>
        <w:t>Additional Analysis</w:t>
      </w:r>
      <w:bookmarkEnd w:id="6"/>
    </w:p>
    <w:p w14:paraId="6ACD5AC7" w14:textId="77777777" w:rsidR="0033396E" w:rsidRDefault="004F3958">
      <w:pPr>
        <w:pStyle w:val="Heading2"/>
      </w:pPr>
      <w:bookmarkStart w:id="7" w:name="_Toc86052971"/>
      <w:r>
        <w:rPr>
          <w:rFonts w:asciiTheme="minorHAnsi" w:eastAsiaTheme="minorEastAsia" w:hAnsiTheme="minorHAnsi" w:cstheme="minorBidi"/>
        </w:rPr>
        <w:t xml:space="preserve">RQ2a. How Source Pages Connected </w:t>
      </w:r>
      <w:proofErr w:type="gramStart"/>
      <w:r>
        <w:rPr>
          <w:rFonts w:asciiTheme="minorHAnsi" w:eastAsiaTheme="minorEastAsia" w:hAnsiTheme="minorHAnsi" w:cstheme="minorBidi"/>
        </w:rPr>
        <w:t>With</w:t>
      </w:r>
      <w:proofErr w:type="gramEnd"/>
      <w:r>
        <w:rPr>
          <w:rFonts w:asciiTheme="minorHAnsi" w:eastAsiaTheme="minorEastAsia" w:hAnsiTheme="minorHAnsi" w:cstheme="minorBidi"/>
        </w:rPr>
        <w:t xml:space="preserve"> Russia’s Ruling Elites Contribute to the Spread of Conspiracy Theories</w:t>
      </w:r>
      <w:bookmarkEnd w:id="7"/>
    </w:p>
    <w:p w14:paraId="63208385" w14:textId="77777777" w:rsidR="0033396E" w:rsidRDefault="0033396E"/>
    <w:p w14:paraId="71626FA3" w14:textId="77777777" w:rsidR="0033396E" w:rsidRDefault="004F3958">
      <w:r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inline distT="0" distB="0" distL="0" distR="0" wp14:anchorId="7CF27C66" wp14:editId="7D9B5687">
                <wp:extent cx="5973445" cy="3517900"/>
                <wp:effectExtent l="0" t="0" r="8255" b="6350"/>
                <wp:docPr id="1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73445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0.3pt;height:277.0pt;" stroked="f">
                <v:path textboxrect="0,0,0,0"/>
                <v:imagedata r:id="rId18" o:title=""/>
              </v:shape>
            </w:pict>
          </mc:Fallback>
        </mc:AlternateContent>
      </w:r>
    </w:p>
    <w:p w14:paraId="6861B6C0" w14:textId="77777777" w:rsidR="0033396E" w:rsidRDefault="004F3958">
      <w:r>
        <w:rPr>
          <w:rFonts w:asciiTheme="minorHAnsi" w:eastAsiaTheme="minorEastAsia" w:hAnsiTheme="minorHAnsi" w:cstheme="minorBidi"/>
        </w:rPr>
        <w:t xml:space="preserve">Note: Total N = 8800 results </w:t>
      </w:r>
    </w:p>
    <w:p w14:paraId="07ACCB61" w14:textId="77777777" w:rsidR="0033396E" w:rsidRDefault="004F3958">
      <w:r>
        <w:rPr>
          <w:rFonts w:asciiTheme="minorHAnsi" w:eastAsiaTheme="minorEastAsia" w:hAnsiTheme="minorHAnsi" w:cstheme="minorBidi"/>
        </w:rPr>
        <w:br w:type="page"/>
      </w:r>
    </w:p>
    <w:p w14:paraId="0B0303BC" w14:textId="77777777" w:rsidR="0033396E" w:rsidRDefault="004F3958">
      <w:pPr>
        <w:pStyle w:val="Heading2"/>
      </w:pPr>
      <w:bookmarkStart w:id="8" w:name="_Toc86052972"/>
      <w:r>
        <w:rPr>
          <w:rFonts w:asciiTheme="minorHAnsi" w:eastAsiaTheme="minorEastAsia" w:hAnsiTheme="minorHAnsi" w:cstheme="minorBidi"/>
        </w:rPr>
        <w:lastRenderedPageBreak/>
        <w:t>RQ2b. Proportion of Conspiracy Narratives Spread by Source Type</w:t>
      </w:r>
      <w:bookmarkEnd w:id="8"/>
      <w:r>
        <w:rPr>
          <w:rFonts w:asciiTheme="minorHAnsi" w:eastAsiaTheme="minorEastAsia" w:hAnsiTheme="minorHAnsi" w:cstheme="minorBidi"/>
        </w:rPr>
        <w:t xml:space="preserve"> </w:t>
      </w:r>
    </w:p>
    <w:p w14:paraId="0DB2FF51" w14:textId="77777777" w:rsidR="0033396E" w:rsidRDefault="004F3958">
      <w:r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inline distT="0" distB="0" distL="0" distR="0" wp14:anchorId="4B537473" wp14:editId="5BA73FE9">
                <wp:extent cx="5973445" cy="3517900"/>
                <wp:effectExtent l="0" t="0" r="8255" b="6350"/>
                <wp:docPr id="2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973445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0.3pt;height:277.0pt;" stroked="f">
                <v:path textboxrect="0,0,0,0"/>
                <v:imagedata r:id="rId20" o:title=""/>
              </v:shape>
            </w:pict>
          </mc:Fallback>
        </mc:AlternateContent>
      </w:r>
    </w:p>
    <w:p w14:paraId="26F98CDC" w14:textId="77777777" w:rsidR="0033396E" w:rsidRDefault="004F3958">
      <w:r>
        <w:rPr>
          <w:rFonts w:asciiTheme="minorHAnsi" w:eastAsiaTheme="minorEastAsia" w:hAnsiTheme="minorHAnsi" w:cstheme="minorBidi"/>
        </w:rPr>
        <w:t>Note: N</w:t>
      </w:r>
      <w:r>
        <w:rPr>
          <w:rFonts w:asciiTheme="minorHAnsi" w:eastAsiaTheme="minorEastAsia" w:hAnsiTheme="minorHAnsi" w:cstheme="minorBidi"/>
          <w:vertAlign w:val="subscript"/>
        </w:rPr>
        <w:t>1</w:t>
      </w:r>
      <w:r>
        <w:rPr>
          <w:rFonts w:asciiTheme="minorHAnsi" w:eastAsiaTheme="minorEastAsia" w:hAnsiTheme="minorHAnsi" w:cstheme="minorBidi"/>
        </w:rPr>
        <w:t xml:space="preserve"> = 68 results featuring conspiracy theories (source pages not connected to Russia’s elites). N</w:t>
      </w:r>
      <w:r>
        <w:rPr>
          <w:rFonts w:asciiTheme="minorHAnsi" w:eastAsiaTheme="minorEastAsia" w:hAnsiTheme="minorHAnsi" w:cstheme="minorBidi"/>
          <w:vertAlign w:val="subscript"/>
        </w:rPr>
        <w:t>2</w:t>
      </w:r>
      <w:r>
        <w:rPr>
          <w:rFonts w:asciiTheme="minorHAnsi" w:eastAsiaTheme="minorEastAsia" w:hAnsiTheme="minorHAnsi" w:cstheme="minorBidi"/>
        </w:rPr>
        <w:t xml:space="preserve"> = 216 results featuring conspiracy theories (source pages connected to Russia’s elites).</w:t>
      </w:r>
    </w:p>
    <w:p w14:paraId="4E9DA3DF" w14:textId="77777777" w:rsidR="0033396E" w:rsidRDefault="0033396E"/>
    <w:p w14:paraId="10A47496" w14:textId="77777777" w:rsidR="0033396E" w:rsidRDefault="004F3958">
      <w:r>
        <w:rPr>
          <w:rFonts w:asciiTheme="minorHAnsi" w:eastAsiaTheme="minorEastAsia" w:hAnsiTheme="minorHAnsi" w:cstheme="minorBidi"/>
        </w:rPr>
        <w:br w:type="page"/>
      </w:r>
    </w:p>
    <w:p w14:paraId="1019586A" w14:textId="77777777" w:rsidR="0033396E" w:rsidRDefault="004F3958">
      <w:pPr>
        <w:pStyle w:val="Heading2"/>
        <w:rPr>
          <w:i/>
        </w:rPr>
      </w:pPr>
      <w:bookmarkStart w:id="9" w:name="_Toc86052973"/>
      <w:r>
        <w:rPr>
          <w:rFonts w:asciiTheme="minorHAnsi" w:eastAsiaTheme="minorEastAsia" w:hAnsiTheme="minorHAnsi" w:cstheme="minorBidi"/>
        </w:rPr>
        <w:lastRenderedPageBreak/>
        <w:t>H1a. Sources affiliated with Russia’s ruling elites by query language</w:t>
      </w:r>
      <w:bookmarkEnd w:id="9"/>
    </w:p>
    <w:p w14:paraId="37619DA5" w14:textId="77777777" w:rsidR="0033396E" w:rsidRDefault="0033396E"/>
    <w:p w14:paraId="36E99331" w14:textId="77777777" w:rsidR="0033396E" w:rsidRDefault="004F3958">
      <w:r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inline distT="0" distB="0" distL="0" distR="0" wp14:anchorId="3A4BA935" wp14:editId="03A72EC0">
                <wp:extent cx="5973445" cy="3517900"/>
                <wp:effectExtent l="0" t="0" r="8255" b="6350"/>
                <wp:docPr id="3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973445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70.3pt;height:277.0pt;" stroked="f">
                <v:path textboxrect="0,0,0,0"/>
                <v:imagedata r:id="rId22" o:title=""/>
              </v:shape>
            </w:pict>
          </mc:Fallback>
        </mc:AlternateContent>
      </w:r>
    </w:p>
    <w:p w14:paraId="39C086E2" w14:textId="77777777" w:rsidR="0033396E" w:rsidRDefault="004F3958">
      <w:r>
        <w:rPr>
          <w:rFonts w:asciiTheme="minorHAnsi" w:eastAsiaTheme="minorEastAsia" w:hAnsiTheme="minorHAnsi" w:cstheme="minorBidi"/>
        </w:rPr>
        <w:t>Note: N</w:t>
      </w:r>
      <w:r>
        <w:rPr>
          <w:rFonts w:asciiTheme="minorHAnsi" w:eastAsiaTheme="minorEastAsia" w:hAnsiTheme="minorHAnsi" w:cstheme="minorBidi"/>
          <w:vertAlign w:val="subscript"/>
        </w:rPr>
        <w:t>1</w:t>
      </w:r>
      <w:r>
        <w:rPr>
          <w:rFonts w:asciiTheme="minorHAnsi" w:eastAsiaTheme="minorEastAsia" w:hAnsiTheme="minorHAnsi" w:cstheme="minorBidi"/>
        </w:rPr>
        <w:t xml:space="preserve"> = 4399 Russian language results. N</w:t>
      </w:r>
      <w:r>
        <w:rPr>
          <w:rFonts w:asciiTheme="minorHAnsi" w:eastAsiaTheme="minorEastAsia" w:hAnsiTheme="minorHAnsi" w:cstheme="minorBidi"/>
          <w:vertAlign w:val="subscript"/>
        </w:rPr>
        <w:t>2</w:t>
      </w:r>
      <w:r>
        <w:rPr>
          <w:rFonts w:asciiTheme="minorHAnsi" w:eastAsiaTheme="minorEastAsia" w:hAnsiTheme="minorHAnsi" w:cstheme="minorBidi"/>
        </w:rPr>
        <w:t xml:space="preserve"> = 4388 English language results.</w:t>
      </w:r>
    </w:p>
    <w:p w14:paraId="2A035BE7" w14:textId="77777777" w:rsidR="0033396E" w:rsidRDefault="0033396E"/>
    <w:p w14:paraId="5DE9718D" w14:textId="77777777" w:rsidR="0033396E" w:rsidRDefault="004F3958">
      <w:r>
        <w:rPr>
          <w:rFonts w:asciiTheme="minorHAnsi" w:eastAsiaTheme="minorEastAsia" w:hAnsiTheme="minorHAnsi" w:cstheme="minorBidi"/>
        </w:rPr>
        <w:br w:type="page"/>
      </w:r>
    </w:p>
    <w:p w14:paraId="5FB616BF" w14:textId="77777777" w:rsidR="0033396E" w:rsidRDefault="004F3958">
      <w:pPr>
        <w:pStyle w:val="Heading2"/>
      </w:pPr>
      <w:bookmarkStart w:id="10" w:name="_Toc86052974"/>
      <w:r>
        <w:rPr>
          <w:rFonts w:asciiTheme="minorHAnsi" w:eastAsiaTheme="minorEastAsia" w:hAnsiTheme="minorHAnsi" w:cstheme="minorBidi"/>
        </w:rPr>
        <w:lastRenderedPageBreak/>
        <w:t>H1b. Undebunked Conspiracy Theories in English and Russian Language Query Results</w:t>
      </w:r>
      <w:bookmarkEnd w:id="10"/>
    </w:p>
    <w:p w14:paraId="67938622" w14:textId="77777777" w:rsidR="0033396E" w:rsidRDefault="0033396E"/>
    <w:p w14:paraId="218DC402" w14:textId="77777777" w:rsidR="0033396E" w:rsidRDefault="004F3958">
      <w:r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inline distT="0" distB="0" distL="0" distR="0" wp14:anchorId="3FB91CB8" wp14:editId="3B8F95B0">
                <wp:extent cx="5973445" cy="3517900"/>
                <wp:effectExtent l="0" t="0" r="8255" b="6350"/>
                <wp:docPr id="4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973445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70.3pt;height:277.0pt;" stroked="f">
                <v:path textboxrect="0,0,0,0"/>
                <v:imagedata r:id="rId24" o:title=""/>
              </v:shape>
            </w:pict>
          </mc:Fallback>
        </mc:AlternateContent>
      </w:r>
    </w:p>
    <w:p w14:paraId="56A54BA7" w14:textId="77777777" w:rsidR="0033396E" w:rsidRDefault="004F3958">
      <w:r>
        <w:rPr>
          <w:rFonts w:asciiTheme="minorHAnsi" w:eastAsiaTheme="minorEastAsia" w:hAnsiTheme="minorHAnsi" w:cstheme="minorBidi"/>
        </w:rPr>
        <w:t>Note: N</w:t>
      </w:r>
      <w:r>
        <w:rPr>
          <w:rFonts w:asciiTheme="minorHAnsi" w:eastAsiaTheme="minorEastAsia" w:hAnsiTheme="minorHAnsi" w:cstheme="minorBidi"/>
          <w:vertAlign w:val="subscript"/>
        </w:rPr>
        <w:t>1</w:t>
      </w:r>
      <w:r>
        <w:rPr>
          <w:rFonts w:asciiTheme="minorHAnsi" w:eastAsiaTheme="minorEastAsia" w:hAnsiTheme="minorHAnsi" w:cstheme="minorBidi"/>
        </w:rPr>
        <w:t xml:space="preserve"> = 4379 Russian language results; N</w:t>
      </w:r>
      <w:r>
        <w:rPr>
          <w:rFonts w:asciiTheme="minorHAnsi" w:eastAsiaTheme="minorEastAsia" w:hAnsiTheme="minorHAnsi" w:cstheme="minorBidi"/>
          <w:vertAlign w:val="subscript"/>
        </w:rPr>
        <w:t>2</w:t>
      </w:r>
      <w:r>
        <w:rPr>
          <w:rFonts w:asciiTheme="minorHAnsi" w:eastAsiaTheme="minorEastAsia" w:hAnsiTheme="minorHAnsi" w:cstheme="minorBidi"/>
        </w:rPr>
        <w:t xml:space="preserve"> = 4229 English language results. </w:t>
      </w:r>
    </w:p>
    <w:p w14:paraId="705C2BA5" w14:textId="77777777" w:rsidR="0033396E" w:rsidRDefault="004F3958">
      <w:r>
        <w:rPr>
          <w:rFonts w:asciiTheme="minorHAnsi" w:eastAsiaTheme="minorEastAsia" w:hAnsiTheme="minorHAnsi" w:cstheme="minorBidi"/>
        </w:rPr>
        <w:br w:type="page"/>
      </w:r>
    </w:p>
    <w:p w14:paraId="1B0346DD" w14:textId="77777777" w:rsidR="0033396E" w:rsidRDefault="0033396E"/>
    <w:p w14:paraId="67C251BE" w14:textId="77777777" w:rsidR="0033396E" w:rsidRDefault="004F3958">
      <w:pPr>
        <w:pStyle w:val="Heading2"/>
      </w:pPr>
      <w:bookmarkStart w:id="11" w:name="_Toc86052975"/>
      <w:r>
        <w:rPr>
          <w:rFonts w:asciiTheme="minorHAnsi" w:eastAsiaTheme="minorEastAsia" w:hAnsiTheme="minorHAnsi" w:cstheme="minorBidi"/>
        </w:rPr>
        <w:t>H1c: Proportion of US Plotters Blamed in Search Result Pages by Language</w:t>
      </w:r>
      <w:bookmarkEnd w:id="11"/>
    </w:p>
    <w:p w14:paraId="24C6CE7A" w14:textId="77777777" w:rsidR="0033396E" w:rsidRDefault="004F3958">
      <w:r>
        <w:rPr>
          <w:rFonts w:asciiTheme="minorHAnsi" w:eastAsiaTheme="minorEastAsia" w:hAnsiTheme="minorHAnsi" w:cstheme="minorBidi"/>
          <w:noProof/>
        </w:rPr>
        <mc:AlternateContent>
          <mc:Choice Requires="wpg">
            <w:drawing>
              <wp:inline distT="0" distB="0" distL="0" distR="0" wp14:anchorId="0E6E486C" wp14:editId="37DD15A7">
                <wp:extent cx="5973445" cy="3517900"/>
                <wp:effectExtent l="0" t="0" r="8255" b="6350"/>
                <wp:docPr id="5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973445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70.3pt;height:277.0pt;" stroked="f">
                <v:path textboxrect="0,0,0,0"/>
                <v:imagedata r:id="rId29" o:title=""/>
              </v:shape>
            </w:pict>
          </mc:Fallback>
        </mc:AlternateContent>
      </w:r>
    </w:p>
    <w:p w14:paraId="79EBD9BC" w14:textId="77777777" w:rsidR="0033396E" w:rsidRDefault="004F3958">
      <w:r>
        <w:rPr>
          <w:rFonts w:asciiTheme="minorHAnsi" w:eastAsiaTheme="minorEastAsia" w:hAnsiTheme="minorHAnsi" w:cstheme="minorBidi"/>
        </w:rPr>
        <w:t>Note: N</w:t>
      </w:r>
      <w:r>
        <w:rPr>
          <w:rFonts w:asciiTheme="minorHAnsi" w:eastAsiaTheme="minorEastAsia" w:hAnsiTheme="minorHAnsi" w:cstheme="minorBidi"/>
          <w:vertAlign w:val="subscript"/>
        </w:rPr>
        <w:t>1</w:t>
      </w:r>
      <w:r>
        <w:rPr>
          <w:rFonts w:asciiTheme="minorHAnsi" w:eastAsiaTheme="minorEastAsia" w:hAnsiTheme="minorHAnsi" w:cstheme="minorBidi"/>
        </w:rPr>
        <w:t xml:space="preserve"> = 304 (Russian language results); N</w:t>
      </w:r>
      <w:r>
        <w:rPr>
          <w:rFonts w:asciiTheme="minorHAnsi" w:eastAsiaTheme="minorEastAsia" w:hAnsiTheme="minorHAnsi" w:cstheme="minorBidi"/>
          <w:vertAlign w:val="subscript"/>
        </w:rPr>
        <w:t>2</w:t>
      </w:r>
      <w:r>
        <w:rPr>
          <w:rFonts w:asciiTheme="minorHAnsi" w:eastAsiaTheme="minorEastAsia" w:hAnsiTheme="minorHAnsi" w:cstheme="minorBidi"/>
        </w:rPr>
        <w:t xml:space="preserve"> = 582 (English language results)</w:t>
      </w:r>
    </w:p>
    <w:p w14:paraId="680D0312" w14:textId="77777777" w:rsidR="0033396E" w:rsidRDefault="0033396E"/>
    <w:sectPr w:rsidR="0033396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E73C0" w16cex:dateUtc="2021-10-23T09:42:00Z"/>
  <w16cex:commentExtensible w16cex:durableId="14797A33" w16cex:dateUtc="2021-10-27T08:36:2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DF542" w14:textId="77777777" w:rsidR="00D70333" w:rsidRDefault="00D70333">
      <w:r>
        <w:separator/>
      </w:r>
    </w:p>
  </w:endnote>
  <w:endnote w:type="continuationSeparator" w:id="0">
    <w:p w14:paraId="60C1CF6A" w14:textId="77777777" w:rsidR="00D70333" w:rsidRDefault="00D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25DA" w14:textId="77777777" w:rsidR="0033396E" w:rsidRDefault="003339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299842"/>
      <w:docPartObj>
        <w:docPartGallery w:val="Page Numbers (Bottom of Page)"/>
        <w:docPartUnique/>
      </w:docPartObj>
    </w:sdtPr>
    <w:sdtEndPr/>
    <w:sdtContent>
      <w:p w14:paraId="10CA5A73" w14:textId="77777777" w:rsidR="0033396E" w:rsidRDefault="004F39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DFCB1BD" w14:textId="77777777" w:rsidR="0033396E" w:rsidRDefault="003339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E30F1" w14:textId="77777777" w:rsidR="0033396E" w:rsidRDefault="003339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A290C" w14:textId="77777777" w:rsidR="00D70333" w:rsidRDefault="00D70333">
      <w:r>
        <w:separator/>
      </w:r>
    </w:p>
  </w:footnote>
  <w:footnote w:type="continuationSeparator" w:id="0">
    <w:p w14:paraId="0C077721" w14:textId="77777777" w:rsidR="00D70333" w:rsidRDefault="00D7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CAF8" w14:textId="77777777" w:rsidR="0033396E" w:rsidRDefault="003339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4F48" w14:textId="77777777" w:rsidR="0033396E" w:rsidRDefault="003339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DF48" w14:textId="77777777" w:rsidR="0033396E" w:rsidRDefault="003339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F90"/>
    <w:multiLevelType w:val="hybridMultilevel"/>
    <w:tmpl w:val="3238EBEE"/>
    <w:lvl w:ilvl="0" w:tplc="C22001A0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BE78B7E8">
      <w:start w:val="1"/>
      <w:numFmt w:val="lowerLetter"/>
      <w:lvlText w:val="%2)"/>
      <w:lvlJc w:val="left"/>
      <w:pPr>
        <w:ind w:left="720" w:hanging="360"/>
      </w:pPr>
    </w:lvl>
    <w:lvl w:ilvl="2" w:tplc="E12C0B7C">
      <w:start w:val="1"/>
      <w:numFmt w:val="lowerRoman"/>
      <w:lvlText w:val="%3)"/>
      <w:lvlJc w:val="left"/>
      <w:pPr>
        <w:ind w:left="1080" w:hanging="360"/>
      </w:pPr>
    </w:lvl>
    <w:lvl w:ilvl="3" w:tplc="EA24EC94">
      <w:start w:val="1"/>
      <w:numFmt w:val="decimal"/>
      <w:lvlText w:val="(%4)"/>
      <w:lvlJc w:val="left"/>
      <w:pPr>
        <w:ind w:left="1440" w:hanging="360"/>
      </w:pPr>
    </w:lvl>
    <w:lvl w:ilvl="4" w:tplc="AFC6AB8E">
      <w:start w:val="1"/>
      <w:numFmt w:val="lowerLetter"/>
      <w:lvlText w:val="(%5)"/>
      <w:lvlJc w:val="left"/>
      <w:pPr>
        <w:ind w:left="1800" w:hanging="360"/>
      </w:pPr>
    </w:lvl>
    <w:lvl w:ilvl="5" w:tplc="ED7403B0">
      <w:start w:val="1"/>
      <w:numFmt w:val="lowerRoman"/>
      <w:lvlText w:val="(%6)"/>
      <w:lvlJc w:val="left"/>
      <w:pPr>
        <w:ind w:left="2160" w:hanging="360"/>
      </w:pPr>
    </w:lvl>
    <w:lvl w:ilvl="6" w:tplc="B06217A0">
      <w:start w:val="1"/>
      <w:numFmt w:val="decimal"/>
      <w:lvlText w:val="%7."/>
      <w:lvlJc w:val="left"/>
      <w:pPr>
        <w:ind w:left="2520" w:hanging="360"/>
      </w:pPr>
    </w:lvl>
    <w:lvl w:ilvl="7" w:tplc="BD6201D8">
      <w:start w:val="1"/>
      <w:numFmt w:val="lowerLetter"/>
      <w:lvlText w:val="%8."/>
      <w:lvlJc w:val="left"/>
      <w:pPr>
        <w:ind w:left="2880" w:hanging="360"/>
      </w:pPr>
    </w:lvl>
    <w:lvl w:ilvl="8" w:tplc="2BB4E846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7F1478"/>
    <w:multiLevelType w:val="hybridMultilevel"/>
    <w:tmpl w:val="08CA7A18"/>
    <w:lvl w:ilvl="0" w:tplc="70B2F5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F10FB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660BB5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82697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BD446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EAE32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490FB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E9256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A288FA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BC2A3A"/>
    <w:multiLevelType w:val="hybridMultilevel"/>
    <w:tmpl w:val="656E9D12"/>
    <w:lvl w:ilvl="0" w:tplc="69380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C0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C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8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4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64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8A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23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56C3A"/>
    <w:multiLevelType w:val="multilevel"/>
    <w:tmpl w:val="427C129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D9290A"/>
    <w:multiLevelType w:val="hybridMultilevel"/>
    <w:tmpl w:val="2CC4A570"/>
    <w:lvl w:ilvl="0" w:tplc="64DC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2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42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1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0DD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A3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81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80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44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6E"/>
    <w:rsid w:val="0033396E"/>
    <w:rsid w:val="004F3958"/>
    <w:rsid w:val="008F4D4E"/>
    <w:rsid w:val="00AA4996"/>
    <w:rsid w:val="00C564E5"/>
    <w:rsid w:val="00D70333"/>
    <w:rsid w:val="00D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435C-3C77-4927-9009-EDCF834B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"/>
      </w:numPr>
      <w:spacing w:after="0" w:line="480" w:lineRule="auto"/>
      <w:outlineLvl w:val="0"/>
    </w:pPr>
    <w:rPr>
      <w:rFonts w:eastAsiaTheme="majorEastAsia"/>
      <w:b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pPr>
      <w:ind w:left="0"/>
      <w:outlineLvl w:val="1"/>
    </w:pPr>
    <w:rPr>
      <w:i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eastAsiaTheme="majorEastAsia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qFormat/>
    <w:pPr>
      <w:spacing w:after="0" w:line="480" w:lineRule="auto"/>
      <w:contextualSpacing/>
      <w:jc w:val="center"/>
    </w:pPr>
    <w:rPr>
      <w:rFonts w:eastAsiaTheme="majorEastAsia"/>
      <w:b/>
      <w:spacing w:val="-10"/>
    </w:rPr>
  </w:style>
  <w:style w:type="character" w:customStyle="1" w:styleId="TitelZchn">
    <w:name w:val="Titel Zchn"/>
    <w:basedOn w:val="Absatz-Standardschriftart"/>
    <w:link w:val="Titel"/>
    <w:rPr>
      <w:rFonts w:ascii="Times New Roman" w:eastAsiaTheme="majorEastAsia" w:hAnsi="Times New Roman" w:cs="Times New Roman"/>
      <w:b/>
      <w:spacing w:val="-10"/>
      <w:sz w:val="24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hAnsi="Times New Roman" w:cs="Times New Roman"/>
      <w:i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Theme="majorEastAsia" w:hAnsi="Times New Roman" w:cs="Times New Roman"/>
      <w:i/>
      <w:sz w:val="24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Heading2character">
    <w:name w:val="_Heading2_character"/>
    <w:link w:val="Heading2"/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Heading2">
    <w:name w:val="_Heading2"/>
    <w:basedOn w:val="berschrift2"/>
    <w:link w:val="Heading2character"/>
    <w:qFormat/>
    <w:pPr>
      <w:keepNext/>
      <w:keepLines/>
      <w:spacing w:after="0" w:line="480" w:lineRule="auto"/>
      <w:contextualSpacing w:val="0"/>
    </w:pPr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25" Type="http://schemas.openxmlformats.org/officeDocument/2006/relationships/image" Target="media/image5.png"/><Relationship Id="rId33" Type="http://schemas.openxmlformats.org/officeDocument/2006/relationships/footer" Target="footer2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20" Type="http://schemas.openxmlformats.org/officeDocument/2006/relationships/image" Target="media/image20.png"/><Relationship Id="rId29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image" Target="media/image40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23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image" Target="media/image3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F4A6F44-EFAB-46B5-A490-795EBE76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Töpfl, Florian</dc:creator>
  <cp:keywords/>
  <dc:description/>
  <cp:lastModifiedBy>Töpfl, Florian</cp:lastModifiedBy>
  <cp:revision>2</cp:revision>
  <dcterms:created xsi:type="dcterms:W3CDTF">2022-01-25T10:56:00Z</dcterms:created>
  <dcterms:modified xsi:type="dcterms:W3CDTF">2022-01-25T10:56:00Z</dcterms:modified>
</cp:coreProperties>
</file>